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5E" w:rsidRDefault="0057695E" w:rsidP="00576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7695E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2 </w:t>
      </w:r>
    </w:p>
    <w:p w:rsidR="00857170" w:rsidRPr="0057695E" w:rsidRDefault="001F37F9" w:rsidP="00576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УТВЕРЖДЕНО Распоряжением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6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695E">
        <w:rPr>
          <w:rFonts w:ascii="Times New Roman" w:eastAsia="Calibri" w:hAnsi="Times New Roman"/>
          <w:bCs/>
          <w:sz w:val="24"/>
          <w:szCs w:val="24"/>
          <w:lang w:eastAsia="en-US"/>
        </w:rPr>
        <w:t>от ____________2022 № __________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5E" w:rsidRPr="0057695E" w:rsidRDefault="0057695E" w:rsidP="0057695E">
      <w:pPr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695E" w:rsidRPr="0057695E" w:rsidRDefault="0057695E" w:rsidP="0057695E">
      <w:pPr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95E">
        <w:rPr>
          <w:rFonts w:ascii="Times New Roman" w:hAnsi="Times New Roman"/>
          <w:b/>
          <w:bCs/>
          <w:sz w:val="24"/>
          <w:szCs w:val="24"/>
        </w:rPr>
        <w:t>ДОГОВОР № __________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7695E">
        <w:rPr>
          <w:rFonts w:ascii="Times New Roman" w:hAnsi="Times New Roman"/>
          <w:bCs/>
          <w:iCs/>
          <w:sz w:val="24"/>
          <w:szCs w:val="24"/>
        </w:rPr>
        <w:t>на выполнение научно-исследовательских и опытно-конструкторских работ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65"/>
        <w:gridCol w:w="5065"/>
      </w:tblGrid>
      <w:tr w:rsidR="0057695E" w:rsidRPr="0057695E" w:rsidTr="009D765A">
        <w:tc>
          <w:tcPr>
            <w:tcW w:w="5065" w:type="dxa"/>
          </w:tcPr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065" w:type="dxa"/>
          </w:tcPr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57695E">
              <w:rPr>
                <w:rFonts w:ascii="Times New Roman" w:hAnsi="Times New Roman"/>
                <w:sz w:val="24"/>
                <w:szCs w:val="24"/>
              </w:rPr>
              <w:t>« _____ »  ___________ 20___ года</w:t>
            </w:r>
          </w:p>
        </w:tc>
      </w:tr>
    </w:tbl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720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95E">
        <w:rPr>
          <w:rFonts w:ascii="Times New Roman" w:hAnsi="Times New Roman"/>
          <w:sz w:val="24"/>
          <w:szCs w:val="24"/>
        </w:rPr>
        <w:t xml:space="preserve">____________________, именуемое в дальнейшем «Заказчик», в лице ______________, действующего на основании ___________________, и Федеральное государственное бюджетное образовательное учреждение высшего образования «Санкт-Петербургский государственный университет» (СПбГУ), именуемый в дальнейшем «Исполнитель», в лице проректора по научной работе </w:t>
      </w:r>
      <w:proofErr w:type="spellStart"/>
      <w:r w:rsidRPr="0057695E">
        <w:rPr>
          <w:rFonts w:ascii="Times New Roman" w:hAnsi="Times New Roman"/>
          <w:sz w:val="24"/>
          <w:szCs w:val="24"/>
        </w:rPr>
        <w:t>Микушева</w:t>
      </w:r>
      <w:proofErr w:type="spellEnd"/>
      <w:r w:rsidRPr="0057695E">
        <w:rPr>
          <w:rFonts w:ascii="Times New Roman" w:hAnsi="Times New Roman"/>
          <w:sz w:val="24"/>
          <w:szCs w:val="24"/>
        </w:rPr>
        <w:t xml:space="preserve"> Сергея Владимировича, действующего на основании доверенности </w:t>
      </w:r>
      <w:r w:rsidRPr="0057695E">
        <w:rPr>
          <w:rFonts w:ascii="Times New Roman" w:hAnsi="Times New Roman"/>
          <w:sz w:val="24"/>
          <w:szCs w:val="24"/>
          <w:lang w:eastAsia="en-US"/>
        </w:rPr>
        <w:t>№ __________ от ___________ г.</w:t>
      </w:r>
      <w:r w:rsidRPr="0057695E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57695E" w:rsidRPr="0057695E" w:rsidRDefault="0057695E" w:rsidP="00576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1. Предмет Договора</w:t>
      </w:r>
    </w:p>
    <w:p w:rsidR="0057695E" w:rsidRPr="0057695E" w:rsidRDefault="0057695E" w:rsidP="0057695E">
      <w:pPr>
        <w:spacing w:after="0" w:line="240" w:lineRule="auto"/>
        <w:ind w:firstLine="426"/>
        <w:jc w:val="both"/>
        <w:rPr>
          <w:rFonts w:ascii="Segoe UI" w:hAnsi="Segoe UI" w:cs="Segoe UI"/>
          <w:color w:val="212121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1.1. Исполнитель обязуется выполнить в соответствии с условиями и требованиями настоящего договора и своевременно сдать Заказчику, а последний обязуется принять и оплатить научно-исследовательскую и опытно-конструкторскую работу: «________________» (далее-работы).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1.2. Требования к работе, являющейся предметом Договора, определяются Техническим заданием (Приложение № 1).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1.3. Содержание и сроки выполнения работ определяются Календарным планом (Приложение № 2).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2. Договорная цена работ и порядок расчетов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2.1. За выполненную работу, указанную в пункте 1.1 настоящего Договора, Заказчик уплачивает Исполнителю</w:t>
      </w:r>
      <w:proofErr w:type="gramStart"/>
      <w:r w:rsidRPr="0057695E">
        <w:rPr>
          <w:rFonts w:ascii="Times New Roman" w:hAnsi="Times New Roman"/>
          <w:sz w:val="24"/>
          <w:szCs w:val="24"/>
        </w:rPr>
        <w:t xml:space="preserve"> ______________ (_____________) </w:t>
      </w:r>
      <w:proofErr w:type="gramEnd"/>
      <w:r w:rsidRPr="0057695E">
        <w:rPr>
          <w:rFonts w:ascii="Times New Roman" w:hAnsi="Times New Roman"/>
          <w:sz w:val="24"/>
          <w:szCs w:val="24"/>
        </w:rPr>
        <w:t>рублей (далее – договорная цена), в соответствии со сметой (Приложении № 3). НДС не облагается на основании п.п. 16 п. 3 ст. 149 ч.</w:t>
      </w:r>
      <w:r w:rsidRPr="0057695E">
        <w:rPr>
          <w:rFonts w:ascii="Times New Roman" w:hAnsi="Times New Roman"/>
          <w:sz w:val="24"/>
          <w:szCs w:val="24"/>
          <w:lang w:val="en-US"/>
        </w:rPr>
        <w:t>II</w:t>
      </w:r>
      <w:r w:rsidRPr="0057695E">
        <w:rPr>
          <w:rFonts w:ascii="Times New Roman" w:hAnsi="Times New Roman"/>
          <w:sz w:val="24"/>
          <w:szCs w:val="24"/>
        </w:rPr>
        <w:t xml:space="preserve"> НК РФ.</w:t>
      </w:r>
    </w:p>
    <w:p w:rsidR="0057695E" w:rsidRPr="0057695E" w:rsidRDefault="0057695E" w:rsidP="0057695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2.2 Заказчик не позднее 20 дней с момента вступления настоящего договора в силу выплачивает Исполнителю аванс в размере ____% стоимости работ по договору.</w:t>
      </w:r>
    </w:p>
    <w:p w:rsidR="0057695E" w:rsidRPr="0057695E" w:rsidRDefault="0057695E" w:rsidP="0057695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2.3. Перечисление денежных средств на расчетный счет Исполнителя производится на основании выставленного счета. Обязательства Заказчика по оплате услуг считаются выполненными с момента зачисления денежных средств на расчетный счет Исполнителя.</w:t>
      </w:r>
    </w:p>
    <w:p w:rsidR="0057695E" w:rsidRPr="0057695E" w:rsidRDefault="0057695E" w:rsidP="0057695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autoSpaceDE w:val="0"/>
        <w:autoSpaceDN w:val="0"/>
        <w:adjustRightInd w:val="0"/>
        <w:spacing w:after="240" w:line="22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7695E">
        <w:rPr>
          <w:rFonts w:ascii="Times New Roman" w:hAnsi="Times New Roman"/>
          <w:b/>
          <w:sz w:val="24"/>
          <w:szCs w:val="24"/>
        </w:rPr>
        <w:t>3. Порядок выполнения, сдачи и приемки работ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3.1. Порядок выполнения работ по настоящему Договору определяется Техническим заданием (Приложение № 1) и Календарным планом (</w:t>
      </w:r>
      <w:r w:rsidR="00A841E9">
        <w:rPr>
          <w:rFonts w:ascii="Times New Roman" w:hAnsi="Times New Roman"/>
          <w:sz w:val="24"/>
          <w:szCs w:val="24"/>
        </w:rPr>
        <w:t xml:space="preserve">Приложение № 2) в соответствии </w:t>
      </w:r>
      <w:r w:rsidRPr="0057695E">
        <w:rPr>
          <w:rFonts w:ascii="Times New Roman" w:hAnsi="Times New Roman"/>
          <w:sz w:val="24"/>
          <w:szCs w:val="24"/>
        </w:rPr>
        <w:t xml:space="preserve">с ГОСТ </w:t>
      </w:r>
      <w:proofErr w:type="gramStart"/>
      <w:r w:rsidRPr="0057695E">
        <w:rPr>
          <w:rFonts w:ascii="Times New Roman" w:hAnsi="Times New Roman"/>
          <w:sz w:val="24"/>
          <w:szCs w:val="24"/>
        </w:rPr>
        <w:t>Р</w:t>
      </w:r>
      <w:proofErr w:type="gramEnd"/>
      <w:r w:rsidRPr="0057695E">
        <w:rPr>
          <w:rFonts w:ascii="Times New Roman" w:hAnsi="Times New Roman"/>
          <w:sz w:val="24"/>
          <w:szCs w:val="24"/>
        </w:rPr>
        <w:t xml:space="preserve"> 15.101-2021 «Система разработки и постановки продукции на производство. Порядок выполнения научно-исследовательских работ».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3.2. В порядке </w:t>
      </w:r>
      <w:proofErr w:type="gramStart"/>
      <w:r w:rsidRPr="005769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7695E">
        <w:rPr>
          <w:rFonts w:ascii="Times New Roman" w:hAnsi="Times New Roman"/>
          <w:sz w:val="24"/>
          <w:szCs w:val="24"/>
        </w:rPr>
        <w:t xml:space="preserve"> ходом выполнения работ Исполнитель представляет Заказчику, по его требованию, необходимую документацию, относящуюся к работам по настоящему Договору, и создает условия для проверки хода выполнения работ и произведенных расходов по Договору.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lastRenderedPageBreak/>
        <w:t>Приемка работ производится в установленном настоящим Договором порядке.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3.3. Перечень научной, технической и другой документации, подлежащей оформлению и сдаче Исполнителем Заказчику по окончании Договора, определен Техническим заданием (Приложение № 1).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3.4. П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ередача оформленной в установленном порядке </w:t>
      </w:r>
      <w:r w:rsidRPr="0057695E">
        <w:rPr>
          <w:rFonts w:ascii="Times New Roman" w:hAnsi="Times New Roman"/>
          <w:sz w:val="24"/>
          <w:szCs w:val="24"/>
        </w:rPr>
        <w:t>документации Договора осуществляется сопроводительными документами Исполнителя.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3.5. По окончании работ Исполнитель представляет Заказчику акт сдачи-приемки работ с приложением отчетных документов.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3.6. Заказчик в 10-дневный срок со дня получения акта сдачи-приемки работ и отчетных документов по настоящему Договору обязан направить Исполнителю подписанный акт сдачи-приемки или мотивированный отказ от приемки работ.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3.7. В случае мотивированного отказа Заказчика Сторонами составляется двусторонний акт с указанием перечня необходимых доработок и сроков их выполнения.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18"/>
        </w:rPr>
        <w:t xml:space="preserve">3.8. При </w:t>
      </w:r>
      <w:proofErr w:type="spellStart"/>
      <w:r w:rsidRPr="0057695E">
        <w:rPr>
          <w:rFonts w:ascii="Times New Roman" w:hAnsi="Times New Roman"/>
          <w:sz w:val="24"/>
          <w:szCs w:val="18"/>
        </w:rPr>
        <w:t>непоступлении</w:t>
      </w:r>
      <w:proofErr w:type="spellEnd"/>
      <w:r w:rsidRPr="0057695E">
        <w:rPr>
          <w:rFonts w:ascii="Times New Roman" w:hAnsi="Times New Roman"/>
          <w:sz w:val="24"/>
          <w:szCs w:val="18"/>
        </w:rPr>
        <w:t xml:space="preserve"> акта сдачи-приемки работ или мотивированного отказа от приемки работ в течение десяти дней со дня отправления акта сдачи-приемки работ и отчетных документов, работа считается принятой без претензий.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3.9. В случае досрочного выполнения работ Исполнитель вправе досрочно сдать результаты выполненных работ, а Заказчик обязан принять их.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4. Права и обязанности Сторон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4.1. Права и обязанности Сторон в отношении использования охраняемых законом объектов интеллектуальной собственности, принадлежащих Сторонам и/или третьим лицам, в ходе выполнения работ по настоящему Договору определяются действующим законодательством и условиями заключаемых с правообладателями договоров.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4.2. Исполнитель обязан: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4.2.1. Выполнить работы в соответствии с Техническим заданием (Приложение № 1) и передать Заказчику результаты в предусмотренный настоящим Договором срок по акту сдачи-приемки.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4.2.2.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использование, если это требуется в соответствии с законодательством РФ.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4.2.3. Гарантировать Заказчику передачу полученных по Договору результатов, не нарушающих исключительных прав других лиц.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4.2.4. Представлять Заказчику перечень объектов интеллектуальной собственности, использование которых предполагается при реализации результатов работы по настоящему Договору, а также сообщить условия их использования с представлением соответствующих расчетов.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4.2.5. Своими силами и за свой счет, не нарушая сроков конечной даты сдачи выполненных работ, устранять допущенные по его вине в выполненных работах недостатки, а также ошибки в расчетах и аналитических выводах, которые могут повлечь отступления от требований к выполнению работы, предусмотренных в техническом задании или в Договоре.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4.2.6.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4.3. Исполнитель имеет право: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4.3.1. Привлекать к исполнению работ третьих лиц. К отношениям Исполнителя с третьими лицами применяются правила о генеральном подрядчике и субподрядчике.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4.3.2. Под свою ответственность вносить изменения в частные научно-технические вопросы, в методику и содержание исследований, испытаний, экспериментов, если эти изменения составляют не более 10 % от общего объем работ, не противоречат </w:t>
      </w:r>
      <w:r w:rsidRPr="0057695E">
        <w:rPr>
          <w:rFonts w:ascii="Times New Roman" w:hAnsi="Times New Roman"/>
          <w:sz w:val="24"/>
          <w:szCs w:val="24"/>
        </w:rPr>
        <w:lastRenderedPageBreak/>
        <w:t>требованиям, установленным техническим заданием, и не нарушают целевую ориентацию исследования.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4.3.3. Использовать полученные результаты работ для собственных нужд с согласия Заказчика.</w:t>
      </w:r>
    </w:p>
    <w:p w:rsidR="0057695E" w:rsidRPr="0057695E" w:rsidRDefault="0057695E" w:rsidP="0057695E">
      <w:pPr>
        <w:numPr>
          <w:ilvl w:val="1"/>
          <w:numId w:val="8"/>
        </w:numPr>
        <w:autoSpaceDE w:val="0"/>
        <w:autoSpaceDN w:val="0"/>
        <w:adjustRightInd w:val="0"/>
        <w:spacing w:after="0" w:line="22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Заказчик обязан: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4.4.1. Передавать Исполнителю необходимую для выполнения работы информацию.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4.4.2. Принять результаты выполненных работ и оплатить их.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4.4.3. Указывать наименование Исполнителя в качестве организации-разработчика и имена авторов в публикациях, устных сообщениях и при иных способах распространения не конфиденциальной информации о результатах работ по настоящему Договору.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4.5. Заказчик имеет право контролировать ход выполнения работ Исполнителя по настоящему Договору.</w:t>
      </w:r>
    </w:p>
    <w:p w:rsidR="0057695E" w:rsidRPr="0057695E" w:rsidRDefault="0057695E" w:rsidP="0057695E">
      <w:pPr>
        <w:spacing w:after="0" w:line="251" w:lineRule="auto"/>
        <w:ind w:right="70" w:firstLine="428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5. Ответственность Сторон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одной из Сторон своих обязательств, принятых по настоящему договору, виновная Сторона обязана возместить другой Стороне причиненные в результате этого убытки.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5.2. Стороны не несут ответственность за нарушение Договора, если докажут, что такое нарушение произошло не по их вине.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5.3. </w:t>
      </w:r>
      <w:r w:rsidRPr="0057695E">
        <w:rPr>
          <w:rFonts w:ascii="Times New Roman" w:hAnsi="Times New Roman"/>
          <w:snapToGrid w:val="0"/>
          <w:sz w:val="24"/>
          <w:szCs w:val="24"/>
        </w:rPr>
        <w:t xml:space="preserve">За просрочку оплаты работ </w:t>
      </w:r>
      <w:r w:rsidRPr="0057695E">
        <w:rPr>
          <w:rFonts w:ascii="Times New Roman" w:hAnsi="Times New Roman"/>
          <w:sz w:val="24"/>
          <w:szCs w:val="24"/>
        </w:rPr>
        <w:t xml:space="preserve">Заказчик </w:t>
      </w:r>
      <w:r w:rsidRPr="0057695E">
        <w:rPr>
          <w:rFonts w:ascii="Times New Roman" w:hAnsi="Times New Roman"/>
          <w:snapToGrid w:val="0"/>
          <w:sz w:val="24"/>
          <w:szCs w:val="24"/>
        </w:rPr>
        <w:t xml:space="preserve">выплачивает неустойку (пени) в размере </w:t>
      </w:r>
      <w:r w:rsidRPr="0057695E">
        <w:rPr>
          <w:rFonts w:ascii="Times New Roman" w:hAnsi="Times New Roman"/>
          <w:sz w:val="24"/>
          <w:szCs w:val="24"/>
        </w:rPr>
        <w:t xml:space="preserve">0,1 % </w:t>
      </w:r>
      <w:r w:rsidRPr="0057695E">
        <w:rPr>
          <w:rFonts w:ascii="Times New Roman" w:hAnsi="Times New Roman"/>
          <w:snapToGrid w:val="0"/>
          <w:sz w:val="24"/>
          <w:szCs w:val="24"/>
        </w:rPr>
        <w:t xml:space="preserve">от неоплаченной денежной суммы </w:t>
      </w:r>
      <w:r w:rsidRPr="0057695E">
        <w:rPr>
          <w:rFonts w:ascii="Times New Roman" w:hAnsi="Times New Roman"/>
          <w:sz w:val="24"/>
          <w:szCs w:val="24"/>
        </w:rPr>
        <w:t xml:space="preserve">за каждый </w:t>
      </w:r>
      <w:r w:rsidRPr="0057695E">
        <w:rPr>
          <w:rFonts w:ascii="Times New Roman" w:hAnsi="Times New Roman"/>
          <w:snapToGrid w:val="0"/>
          <w:sz w:val="24"/>
          <w:szCs w:val="24"/>
        </w:rPr>
        <w:t>день просрочки</w:t>
      </w:r>
      <w:r w:rsidRPr="0057695E">
        <w:rPr>
          <w:rFonts w:ascii="Times New Roman" w:hAnsi="Times New Roman"/>
          <w:sz w:val="24"/>
          <w:szCs w:val="24"/>
        </w:rPr>
        <w:t>. Общий размер неустойки по настоящему пункту не может превышать 10 % договорной цены. Неустойка на авансовые платежи не начисляется.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5.4. При необоснованном отказе или ином уклонении от приемки результатов работ Заказчик уплачивает Исполнителю штраф в размере 10 % от договорной цены.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5.5. За нарушение установленного настоящим Договором срока выполнения работ, Исполнитель уплачивает Заказчику неустойку в размере 0,1 % </w:t>
      </w:r>
      <w:r w:rsidRPr="0057695E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57695E">
        <w:rPr>
          <w:rFonts w:ascii="Times New Roman" w:hAnsi="Times New Roman"/>
          <w:sz w:val="24"/>
          <w:szCs w:val="24"/>
        </w:rPr>
        <w:t xml:space="preserve">стоимости просроченной работы </w:t>
      </w:r>
      <w:r w:rsidRPr="0057695E">
        <w:rPr>
          <w:rFonts w:ascii="Times New Roman" w:hAnsi="Times New Roman"/>
          <w:snapToGrid w:val="0"/>
          <w:sz w:val="24"/>
          <w:szCs w:val="24"/>
        </w:rPr>
        <w:t>за каждый день просрочки</w:t>
      </w:r>
      <w:r w:rsidRPr="0057695E">
        <w:rPr>
          <w:rFonts w:ascii="Times New Roman" w:hAnsi="Times New Roman"/>
          <w:sz w:val="24"/>
          <w:szCs w:val="24"/>
        </w:rPr>
        <w:t>. Общий размер неустойки по настоящему пункту не может превышать 10 % договорной цены.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5.6. Стороны несут ответственность за разглашение сведений, составляющих государственную тайну, в соответствии с действующим законодательством.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 xml:space="preserve">5.7. Стороны освобождаются от ответственности за неисполнение или ненадлежащее исполнение обязанностей по </w:t>
      </w:r>
      <w:r w:rsidRPr="0057695E">
        <w:rPr>
          <w:rFonts w:ascii="Times New Roman" w:hAnsi="Times New Roman"/>
          <w:sz w:val="24"/>
          <w:szCs w:val="24"/>
        </w:rPr>
        <w:t xml:space="preserve">настоящему </w:t>
      </w:r>
      <w:r w:rsidRPr="0057695E">
        <w:rPr>
          <w:rFonts w:ascii="Times New Roman" w:hAnsi="Times New Roman"/>
          <w:color w:val="000000"/>
          <w:sz w:val="24"/>
          <w:szCs w:val="24"/>
        </w:rPr>
        <w:t>Договору в случае наступления форс-мажорных обстоятельств.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 xml:space="preserve">Под форс-мажорными обстоятельствами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обязанности надлежащим образом, в частности к таким обстоятельствам относятся военные действия, стихийные бедствия, решения государственных или местных органов, делающие невозможным надлежащее исполнение обязанностей по </w:t>
      </w:r>
      <w:r w:rsidRPr="0057695E">
        <w:rPr>
          <w:rFonts w:ascii="Times New Roman" w:hAnsi="Times New Roman"/>
          <w:sz w:val="24"/>
          <w:szCs w:val="24"/>
        </w:rPr>
        <w:t xml:space="preserve">настоящему </w:t>
      </w:r>
      <w:r w:rsidRPr="0057695E">
        <w:rPr>
          <w:rFonts w:ascii="Times New Roman" w:hAnsi="Times New Roman"/>
          <w:color w:val="000000"/>
          <w:sz w:val="24"/>
          <w:szCs w:val="24"/>
        </w:rPr>
        <w:t>Договору.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>При наступлении форс-мажорных обстоятельств, Стороны обязаны известить друг друга о наступлении указанных обстоятель</w:t>
      </w:r>
      <w:proofErr w:type="gramStart"/>
      <w:r w:rsidRPr="0057695E">
        <w:rPr>
          <w:rFonts w:ascii="Times New Roman" w:hAnsi="Times New Roman"/>
          <w:color w:val="000000"/>
          <w:sz w:val="24"/>
          <w:szCs w:val="24"/>
        </w:rPr>
        <w:t>ств в тр</w:t>
      </w:r>
      <w:proofErr w:type="gramEnd"/>
      <w:r w:rsidRPr="0057695E">
        <w:rPr>
          <w:rFonts w:ascii="Times New Roman" w:hAnsi="Times New Roman"/>
          <w:color w:val="000000"/>
          <w:sz w:val="24"/>
          <w:szCs w:val="24"/>
        </w:rPr>
        <w:t xml:space="preserve">ехдневный срок. В случае невыполнения настоящего условия виновная Сторона не имеет права ссылаться на форс-мажорные обстоятельства, и обязана возместить убытки в соответствии с </w:t>
      </w:r>
      <w:r w:rsidRPr="0057695E">
        <w:rPr>
          <w:rFonts w:ascii="Times New Roman" w:hAnsi="Times New Roman"/>
          <w:sz w:val="24"/>
          <w:szCs w:val="24"/>
        </w:rPr>
        <w:t>настоящим разделом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, вызванные неисполнением или ненадлежащим исполнением обязанностей по </w:t>
      </w:r>
      <w:r w:rsidRPr="0057695E">
        <w:rPr>
          <w:rFonts w:ascii="Times New Roman" w:hAnsi="Times New Roman"/>
          <w:sz w:val="24"/>
          <w:szCs w:val="24"/>
        </w:rPr>
        <w:t xml:space="preserve">настоящему </w:t>
      </w:r>
      <w:r w:rsidRPr="0057695E">
        <w:rPr>
          <w:rFonts w:ascii="Times New Roman" w:hAnsi="Times New Roman"/>
          <w:color w:val="000000"/>
          <w:sz w:val="24"/>
          <w:szCs w:val="24"/>
        </w:rPr>
        <w:t>Договору</w:t>
      </w:r>
      <w:r w:rsidRPr="0057695E">
        <w:rPr>
          <w:rFonts w:ascii="Times New Roman" w:hAnsi="Times New Roman"/>
          <w:sz w:val="24"/>
          <w:szCs w:val="24"/>
        </w:rPr>
        <w:t>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6. Конфиденциальность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6.1. </w:t>
      </w:r>
      <w:r w:rsidRPr="0057695E">
        <w:rPr>
          <w:rFonts w:ascii="Times New Roman" w:hAnsi="Times New Roman"/>
          <w:sz w:val="24"/>
          <w:szCs w:val="18"/>
        </w:rPr>
        <w:t xml:space="preserve">Стороны обязаны обеспечить конфиденциальность сведений, касающихся предмета договора, хода его исполнения и полученных результатов (информация об </w:t>
      </w:r>
      <w:r w:rsidRPr="0057695E">
        <w:rPr>
          <w:rFonts w:ascii="Times New Roman" w:hAnsi="Times New Roman"/>
          <w:sz w:val="24"/>
          <w:szCs w:val="18"/>
        </w:rPr>
        <w:lastRenderedPageBreak/>
        <w:t>объекте работ, о предполагаемом результате, о данных, которые могут использоваться при проведении работ, а также иные сведения) в полном объеме.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Если иное не предусмотрено действующим законодательством, </w:t>
      </w:r>
      <w:r w:rsidRPr="0057695E">
        <w:rPr>
          <w:rFonts w:ascii="Times New Roman" w:hAnsi="Times New Roman"/>
          <w:color w:val="000000"/>
          <w:sz w:val="24"/>
          <w:szCs w:val="24"/>
        </w:rPr>
        <w:t>разглашение указанной информации (полное или частичное), а также ознакомление с ней третьих лиц допускается по соглашению</w:t>
      </w:r>
      <w:r w:rsidRPr="0057695E">
        <w:rPr>
          <w:rFonts w:ascii="Times New Roman" w:hAnsi="Times New Roman"/>
          <w:sz w:val="24"/>
          <w:szCs w:val="24"/>
        </w:rPr>
        <w:t xml:space="preserve"> Сторон.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6.2. Стороны обязуются сохранять конфиденциальность сведений в течение всего срока действия настоящего Договора.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7. Права (включая исключительные права) Сторон на результаты работ</w:t>
      </w:r>
    </w:p>
    <w:p w:rsidR="0057695E" w:rsidRPr="0057695E" w:rsidRDefault="0057695E" w:rsidP="0057695E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7.1. Под правами на результаты работ (научно-технической деятельности) понимают и</w:t>
      </w:r>
      <w:r w:rsidRPr="0057695E">
        <w:rPr>
          <w:rFonts w:ascii="Times New Roman" w:hAnsi="Times New Roman"/>
          <w:color w:val="000000"/>
          <w:sz w:val="24"/>
          <w:szCs w:val="24"/>
        </w:rPr>
        <w:t>сключительные права на изобретения, полезные модели, промышленные образцы, топологии интегральных микросхем, программы для электронно-вычислительных машин, базы данных, секреты производства (ноу-хау).</w:t>
      </w:r>
    </w:p>
    <w:p w:rsidR="0057695E" w:rsidRPr="0057695E" w:rsidRDefault="0057695E" w:rsidP="0057695E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7.2. Стороне принадлежат исключительные права на результаты интеллектуальной деятельности, созданные ею до заключения настоящего Договора (предшествующая интеллектуальная собственность).</w:t>
      </w:r>
    </w:p>
    <w:p w:rsidR="0057695E" w:rsidRPr="0057695E" w:rsidRDefault="0057695E" w:rsidP="0057695E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7.3. Права (включая исключительные права) на результаты работ (результаты интеллектуальной деятельности), созданные при выполнении настоящего Договора, принадлежат Заказчику, если их создание было прямо предусмотрено в Техническом задании.</w:t>
      </w:r>
    </w:p>
    <w:p w:rsidR="0057695E" w:rsidRPr="0057695E" w:rsidRDefault="0057695E" w:rsidP="0057695E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7.4. Исключительные права на результаты интеллектуальной деятельности, созданные при выполнении настоящего Договора, но не указанные в Техническом задании, принадлежат создавшей их Стороне.</w:t>
      </w:r>
    </w:p>
    <w:p w:rsidR="0057695E" w:rsidRPr="0057695E" w:rsidRDefault="0057695E" w:rsidP="0057695E">
      <w:pPr>
        <w:tabs>
          <w:tab w:val="left" w:pos="6052"/>
        </w:tabs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7.5. Сторона по своему усмотрению и за счет собственных средств решает вопрос о принятия мер правовой охраны принадлежащих ей результатов работ.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7.6. Заказчик является собственником переданной ему по настоящему Договору отчётной документации, которая относится к выполненным работам и вправе использовать её по своему усмотрению в соответствии с условиями настоящего Договора, приложениями к нему и действующим законодательством, в том числе, копировать и передавать в части или полностью любую отчётную документацию.</w:t>
      </w:r>
    </w:p>
    <w:p w:rsid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7.7. Оборудование, материалы и иное имущество, приобретаемое Исполнителем для выполнения работ по настоящему Договору за счет выделенных Заказчиком средств, остается в оперативном управлении Исполнителя.</w:t>
      </w:r>
      <w:r w:rsidR="001D40C5">
        <w:rPr>
          <w:rFonts w:ascii="Times New Roman" w:hAnsi="Times New Roman"/>
          <w:sz w:val="24"/>
          <w:szCs w:val="24"/>
        </w:rPr>
        <w:t xml:space="preserve"> </w:t>
      </w:r>
    </w:p>
    <w:p w:rsidR="001D40C5" w:rsidRPr="0057695E" w:rsidRDefault="001D40C5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trike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8. Прочие условия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8.1. В случае возникновения споров между Сторонами по вопросам, предусмотренным настоящим Договором, Стороны примут все меры к разрешению их путем переговоров.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8.2. В случае возникновения споров, связанных с вопросами научно-технического характера, Сторона, желающая обратиться в суд, обязана предварительно направить противоположной Стороне претензию, срок рассмотрения которой составляет один месяц </w:t>
      </w:r>
      <w:proofErr w:type="gramStart"/>
      <w:r w:rsidRPr="0057695E">
        <w:rPr>
          <w:rFonts w:ascii="Times New Roman" w:hAnsi="Times New Roman"/>
          <w:sz w:val="24"/>
          <w:szCs w:val="24"/>
        </w:rPr>
        <w:t>с даты</w:t>
      </w:r>
      <w:proofErr w:type="gramEnd"/>
      <w:r w:rsidRPr="0057695E">
        <w:rPr>
          <w:rFonts w:ascii="Times New Roman" w:hAnsi="Times New Roman"/>
          <w:sz w:val="24"/>
          <w:szCs w:val="24"/>
        </w:rPr>
        <w:t xml:space="preserve"> ее получения.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8.3. Для разрешения споров, связанных с вопросами научно-технического характера, Стороны могут создать комиссию из представителей Сторон с привлечением незаинтересованной Стороны. В случае невозможности разрешения указанных споров путем переговоров или досудебного рассмотрения спор будет рас</w:t>
      </w:r>
      <w:r w:rsidR="00A60804">
        <w:rPr>
          <w:rFonts w:ascii="Times New Roman" w:hAnsi="Times New Roman"/>
          <w:sz w:val="24"/>
          <w:szCs w:val="24"/>
        </w:rPr>
        <w:t>сматриваться в Арбитражном суде</w:t>
      </w:r>
      <w:r w:rsidR="00A60804" w:rsidRPr="00A60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95E">
        <w:rPr>
          <w:rFonts w:ascii="Times New Roman" w:hAnsi="Times New Roman"/>
          <w:sz w:val="24"/>
          <w:szCs w:val="24"/>
        </w:rPr>
        <w:t>г</w:t>
      </w:r>
      <w:proofErr w:type="gramEnd"/>
      <w:r w:rsidRPr="0057695E">
        <w:rPr>
          <w:rFonts w:ascii="Times New Roman" w:hAnsi="Times New Roman"/>
          <w:sz w:val="24"/>
          <w:szCs w:val="24"/>
        </w:rPr>
        <w:t xml:space="preserve">. Санкт-Петербурга и Ленинградской области. 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8.4. Стороны по взаимному соглашению вправе изменить срок действия настоящего Договора, а также продолжительность срока выполнения работ.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8.5. 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Изменение или расторжение </w:t>
      </w:r>
      <w:r w:rsidRPr="0057695E">
        <w:rPr>
          <w:rFonts w:ascii="Times New Roman" w:hAnsi="Times New Roman"/>
          <w:sz w:val="24"/>
          <w:szCs w:val="24"/>
        </w:rPr>
        <w:t xml:space="preserve">настоящего 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Договора оформляются дополнительными соглашениями к </w:t>
      </w:r>
      <w:r w:rsidRPr="0057695E">
        <w:rPr>
          <w:rFonts w:ascii="Times New Roman" w:hAnsi="Times New Roman"/>
          <w:sz w:val="24"/>
          <w:szCs w:val="24"/>
        </w:rPr>
        <w:t xml:space="preserve">настоящему 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Договору, которые подписываются </w:t>
      </w:r>
      <w:r w:rsidRPr="0057695E">
        <w:rPr>
          <w:rFonts w:ascii="Times New Roman" w:hAnsi="Times New Roman"/>
          <w:color w:val="000000"/>
          <w:sz w:val="24"/>
          <w:szCs w:val="24"/>
        </w:rPr>
        <w:lastRenderedPageBreak/>
        <w:t>полномочными представителями Сторон и являются его неотъемлемой частью настоящего Договора.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 xml:space="preserve">8.6. </w:t>
      </w:r>
      <w:r w:rsidRPr="0057695E">
        <w:rPr>
          <w:rFonts w:ascii="Times New Roman" w:hAnsi="Times New Roman"/>
          <w:sz w:val="24"/>
          <w:szCs w:val="24"/>
        </w:rPr>
        <w:t xml:space="preserve">Настоящий 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Договор составлен в </w:t>
      </w:r>
      <w:r w:rsidRPr="0057695E">
        <w:rPr>
          <w:rFonts w:ascii="Times New Roman" w:hAnsi="Times New Roman"/>
          <w:sz w:val="24"/>
          <w:szCs w:val="24"/>
        </w:rPr>
        <w:t>2-х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 экземплярах,</w:t>
      </w:r>
      <w:r w:rsidRPr="0057695E">
        <w:rPr>
          <w:rFonts w:ascii="Times New Roman" w:hAnsi="Times New Roman"/>
          <w:sz w:val="24"/>
          <w:szCs w:val="24"/>
        </w:rPr>
        <w:t xml:space="preserve"> имеющих равную юридическую силу,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 по одному для каждой из Сторон.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 xml:space="preserve">8.7. Все приложения, включая Техническое задание (Приложение №1), Календарный план (Приложение №2), Смета (Приложение №3), к </w:t>
      </w:r>
      <w:r w:rsidRPr="0057695E">
        <w:rPr>
          <w:rFonts w:ascii="Times New Roman" w:hAnsi="Times New Roman"/>
          <w:sz w:val="24"/>
          <w:szCs w:val="24"/>
        </w:rPr>
        <w:t xml:space="preserve">настоящему </w:t>
      </w:r>
      <w:r w:rsidRPr="0057695E">
        <w:rPr>
          <w:rFonts w:ascii="Times New Roman" w:hAnsi="Times New Roman"/>
          <w:color w:val="000000"/>
          <w:sz w:val="24"/>
          <w:szCs w:val="24"/>
        </w:rPr>
        <w:t>Договору являются его неотъемлемыми частями.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 xml:space="preserve">8.8. </w:t>
      </w:r>
      <w:r w:rsidRPr="0057695E">
        <w:rPr>
          <w:rFonts w:ascii="Times New Roman" w:hAnsi="Times New Roman"/>
          <w:sz w:val="24"/>
          <w:szCs w:val="24"/>
        </w:rPr>
        <w:t>В случае изменения банковских реквизитов или адреса Стороны обязаны письменно уведомить об этом друг друга в течение 10-ти дней.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8.9. </w:t>
      </w:r>
      <w:proofErr w:type="gramStart"/>
      <w:r w:rsidRPr="0057695E">
        <w:rPr>
          <w:rFonts w:ascii="Times New Roman" w:hAnsi="Times New Roman"/>
          <w:color w:val="000000"/>
          <w:sz w:val="24"/>
          <w:szCs w:val="24"/>
        </w:rPr>
        <w:t xml:space="preserve">Признание </w:t>
      </w:r>
      <w:r w:rsidRPr="0057695E">
        <w:rPr>
          <w:rFonts w:ascii="Times New Roman" w:hAnsi="Times New Roman"/>
          <w:sz w:val="24"/>
          <w:szCs w:val="24"/>
        </w:rPr>
        <w:t xml:space="preserve">настоящего </w:t>
      </w:r>
      <w:r w:rsidRPr="0057695E">
        <w:rPr>
          <w:rFonts w:ascii="Times New Roman" w:hAnsi="Times New Roman"/>
          <w:color w:val="000000"/>
          <w:sz w:val="24"/>
          <w:szCs w:val="24"/>
        </w:rPr>
        <w:t>Договора недействительным в любой его части не влечет за собой недействительности Договора в целом.</w:t>
      </w:r>
      <w:proofErr w:type="gramEnd"/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8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 xml:space="preserve">8.10. </w:t>
      </w:r>
      <w:r w:rsidRPr="0057695E">
        <w:rPr>
          <w:rFonts w:ascii="Times New Roman" w:hAnsi="Times New Roman"/>
          <w:sz w:val="24"/>
          <w:szCs w:val="28"/>
        </w:rPr>
        <w:t>В целях оперативного обмена документами стороны обмениваются факсимильными или иными электронными копиями Договора, а также приложениями, дополнениями к Договору и иными документами к нему относящимися. В этом случае стороны договорились считать такие документы действительными (имеющими юридическую силу) при условии, что документы будут оформлены надлежащим образом (подписанные стороной и заверенные печатью организации), а также оригиналы этих документов будут переданы стороне в течение 30 (тридцати) календарных дней с момента получения одной стороной копии документа.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8"/>
        </w:rPr>
      </w:pPr>
      <w:r w:rsidRPr="0057695E">
        <w:rPr>
          <w:rFonts w:ascii="Times New Roman" w:hAnsi="Times New Roman"/>
          <w:sz w:val="24"/>
          <w:szCs w:val="28"/>
        </w:rPr>
        <w:t xml:space="preserve">8.11. </w:t>
      </w:r>
      <w:r w:rsidRPr="0057695E">
        <w:rPr>
          <w:rFonts w:ascii="Times New Roman" w:hAnsi="Times New Roman"/>
          <w:sz w:val="24"/>
          <w:szCs w:val="24"/>
        </w:rPr>
        <w:t>Стороны договорились использовать при переписке по электронной почте следующие адреса контактных лиц:</w:t>
      </w:r>
    </w:p>
    <w:p w:rsidR="0057695E" w:rsidRPr="0057695E" w:rsidRDefault="0057695E" w:rsidP="005769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Со стороны Заказчика: ______________, тел. ________, </w:t>
      </w:r>
      <w:r w:rsidRPr="0057695E">
        <w:rPr>
          <w:rFonts w:ascii="Times New Roman" w:hAnsi="Times New Roman"/>
          <w:sz w:val="24"/>
          <w:szCs w:val="24"/>
          <w:lang w:val="en-US"/>
        </w:rPr>
        <w:t>e</w:t>
      </w:r>
      <w:r w:rsidRPr="0057695E">
        <w:rPr>
          <w:rFonts w:ascii="Times New Roman" w:hAnsi="Times New Roman"/>
          <w:sz w:val="24"/>
          <w:szCs w:val="24"/>
        </w:rPr>
        <w:t>-</w:t>
      </w:r>
      <w:r w:rsidRPr="0057695E">
        <w:rPr>
          <w:rFonts w:ascii="Times New Roman" w:hAnsi="Times New Roman"/>
          <w:sz w:val="24"/>
          <w:szCs w:val="24"/>
          <w:lang w:val="en-US"/>
        </w:rPr>
        <w:t>mail</w:t>
      </w:r>
      <w:r w:rsidRPr="0057695E">
        <w:rPr>
          <w:rFonts w:ascii="Times New Roman" w:hAnsi="Times New Roman"/>
          <w:sz w:val="24"/>
          <w:szCs w:val="24"/>
        </w:rPr>
        <w:t>: __________</w:t>
      </w:r>
    </w:p>
    <w:p w:rsidR="0057695E" w:rsidRPr="0057695E" w:rsidRDefault="0057695E" w:rsidP="005769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Со стороны Исполнителя: _____________________, начальник отдела сопровождения договорной научной деятельности Управле</w:t>
      </w:r>
      <w:r w:rsidR="00A662A4">
        <w:rPr>
          <w:rFonts w:ascii="Times New Roman" w:hAnsi="Times New Roman"/>
          <w:sz w:val="24"/>
          <w:szCs w:val="24"/>
        </w:rPr>
        <w:t xml:space="preserve">ния научных исследований, </w:t>
      </w:r>
      <w:proofErr w:type="spellStart"/>
      <w:r w:rsidR="00A662A4">
        <w:rPr>
          <w:rFonts w:ascii="Times New Roman" w:hAnsi="Times New Roman"/>
          <w:sz w:val="24"/>
          <w:szCs w:val="24"/>
        </w:rPr>
        <w:t>тел.</w:t>
      </w:r>
      <w:r w:rsidRPr="0057695E">
        <w:rPr>
          <w:rFonts w:ascii="Times New Roman" w:hAnsi="Times New Roman"/>
          <w:sz w:val="24"/>
          <w:szCs w:val="24"/>
        </w:rPr>
        <w:t>__________</w:t>
      </w:r>
      <w:proofErr w:type="spellEnd"/>
      <w:r w:rsidRPr="00576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695E">
        <w:rPr>
          <w:rFonts w:ascii="Times New Roman" w:hAnsi="Times New Roman"/>
          <w:sz w:val="24"/>
          <w:szCs w:val="24"/>
        </w:rPr>
        <w:t>e-mail</w:t>
      </w:r>
      <w:proofErr w:type="spellEnd"/>
      <w:r w:rsidRPr="0057695E">
        <w:rPr>
          <w:rFonts w:ascii="Times New Roman" w:hAnsi="Times New Roman"/>
          <w:sz w:val="24"/>
          <w:szCs w:val="24"/>
        </w:rPr>
        <w:t xml:space="preserve">:___________ и руководитель работ - ___________, тел.__________, </w:t>
      </w:r>
      <w:r w:rsidRPr="0057695E">
        <w:rPr>
          <w:rFonts w:ascii="Times New Roman" w:hAnsi="Times New Roman"/>
          <w:sz w:val="24"/>
          <w:szCs w:val="24"/>
          <w:lang w:val="en-US"/>
        </w:rPr>
        <w:t>e</w:t>
      </w:r>
      <w:r w:rsidRPr="0057695E">
        <w:rPr>
          <w:rFonts w:ascii="Times New Roman" w:hAnsi="Times New Roman"/>
          <w:sz w:val="24"/>
          <w:szCs w:val="24"/>
        </w:rPr>
        <w:t>-</w:t>
      </w:r>
      <w:r w:rsidRPr="0057695E">
        <w:rPr>
          <w:rFonts w:ascii="Times New Roman" w:hAnsi="Times New Roman"/>
          <w:sz w:val="24"/>
          <w:szCs w:val="24"/>
          <w:lang w:val="en-US"/>
        </w:rPr>
        <w:t>mail</w:t>
      </w:r>
      <w:r w:rsidRPr="0057695E">
        <w:rPr>
          <w:rFonts w:ascii="Times New Roman" w:hAnsi="Times New Roman"/>
          <w:sz w:val="24"/>
          <w:szCs w:val="24"/>
        </w:rPr>
        <w:t>: __________.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695E">
        <w:rPr>
          <w:rFonts w:ascii="Times New Roman" w:hAnsi="Times New Roman"/>
          <w:color w:val="000000"/>
          <w:sz w:val="24"/>
          <w:szCs w:val="24"/>
        </w:rPr>
        <w:t xml:space="preserve">8.12. По всем вопросам, не урегулированным </w:t>
      </w:r>
      <w:r w:rsidRPr="0057695E">
        <w:rPr>
          <w:rFonts w:ascii="Times New Roman" w:hAnsi="Times New Roman"/>
          <w:sz w:val="24"/>
          <w:szCs w:val="24"/>
        </w:rPr>
        <w:t xml:space="preserve">настоящим </w:t>
      </w:r>
      <w:r w:rsidRPr="0057695E">
        <w:rPr>
          <w:rFonts w:ascii="Times New Roman" w:hAnsi="Times New Roman"/>
          <w:color w:val="000000"/>
          <w:sz w:val="24"/>
          <w:szCs w:val="24"/>
        </w:rPr>
        <w:t xml:space="preserve">Договором, Стороны руководствуются </w:t>
      </w:r>
      <w:r w:rsidRPr="0057695E">
        <w:rPr>
          <w:rFonts w:ascii="Times New Roman" w:hAnsi="Times New Roman"/>
          <w:sz w:val="24"/>
          <w:szCs w:val="24"/>
        </w:rPr>
        <w:t xml:space="preserve">действующим </w:t>
      </w:r>
      <w:r w:rsidRPr="0057695E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/>
          <w:b/>
          <w:sz w:val="24"/>
          <w:szCs w:val="18"/>
        </w:rPr>
      </w:pPr>
      <w:r w:rsidRPr="0057695E">
        <w:rPr>
          <w:rFonts w:ascii="Times New Roman" w:hAnsi="Times New Roman"/>
          <w:b/>
          <w:sz w:val="24"/>
          <w:szCs w:val="18"/>
        </w:rPr>
        <w:t>9. Адреса, банковские реквизиты и подписи Сторон</w:t>
      </w:r>
    </w:p>
    <w:p w:rsidR="0057695E" w:rsidRPr="0057695E" w:rsidRDefault="0057695E" w:rsidP="0057695E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755" w:type="dxa"/>
        <w:tblLayout w:type="fixed"/>
        <w:tblLook w:val="0000"/>
      </w:tblPr>
      <w:tblGrid>
        <w:gridCol w:w="4503"/>
        <w:gridCol w:w="4252"/>
      </w:tblGrid>
      <w:tr w:rsidR="0057695E" w:rsidRPr="0057695E" w:rsidTr="00B22E16">
        <w:tc>
          <w:tcPr>
            <w:tcW w:w="4503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  <w:tc>
          <w:tcPr>
            <w:tcW w:w="4252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5E" w:rsidRPr="0057695E" w:rsidTr="00B22E16">
        <w:tc>
          <w:tcPr>
            <w:tcW w:w="4503" w:type="dxa"/>
          </w:tcPr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95E" w:rsidRPr="0057695E" w:rsidRDefault="0057695E" w:rsidP="0057695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</w:t>
            </w:r>
          </w:p>
          <w:p w:rsidR="0057695E" w:rsidRPr="0057695E" w:rsidRDefault="0057695E" w:rsidP="0057695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Юридический адрес: 199034, Санкт-Петербург, </w:t>
            </w:r>
            <w:proofErr w:type="gramStart"/>
            <w:r w:rsidRPr="0057695E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  <w:proofErr w:type="gramEnd"/>
            <w:r w:rsidRPr="0057695E">
              <w:rPr>
                <w:rFonts w:ascii="Times New Roman" w:hAnsi="Times New Roman"/>
                <w:sz w:val="24"/>
                <w:szCs w:val="24"/>
              </w:rPr>
              <w:t xml:space="preserve"> наб., 7/9</w:t>
            </w:r>
          </w:p>
        </w:tc>
      </w:tr>
      <w:tr w:rsidR="0057695E" w:rsidRPr="0057695E" w:rsidTr="00B22E16">
        <w:tc>
          <w:tcPr>
            <w:tcW w:w="4503" w:type="dxa"/>
          </w:tcPr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95E" w:rsidRPr="0057695E" w:rsidRDefault="0057695E" w:rsidP="0057695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ИНН 7801002274       КПП 780101001</w:t>
            </w:r>
          </w:p>
        </w:tc>
      </w:tr>
      <w:tr w:rsidR="0057695E" w:rsidRPr="0057695E" w:rsidTr="00B22E16">
        <w:tc>
          <w:tcPr>
            <w:tcW w:w="4503" w:type="dxa"/>
          </w:tcPr>
          <w:p w:rsidR="0057695E" w:rsidRPr="0057695E" w:rsidRDefault="0057695E" w:rsidP="0057695E">
            <w:pPr>
              <w:tabs>
                <w:tab w:val="left" w:pos="3402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95E" w:rsidRPr="0057695E" w:rsidRDefault="0057695E" w:rsidP="0057695E">
            <w:pPr>
              <w:keepNext/>
              <w:spacing w:after="0" w:line="240" w:lineRule="auto"/>
              <w:ind w:right="142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УФК по </w:t>
            </w:r>
            <w:proofErr w:type="gramStart"/>
            <w:r w:rsidRPr="005769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695E">
              <w:rPr>
                <w:rFonts w:ascii="Times New Roman" w:hAnsi="Times New Roman"/>
                <w:sz w:val="24"/>
                <w:szCs w:val="24"/>
              </w:rPr>
              <w:t>. Санкт-Петербургу (СПбГУ,  л/с  20726У03820)</w:t>
            </w:r>
          </w:p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9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769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695E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7695E">
              <w:rPr>
                <w:rFonts w:ascii="Times New Roman" w:hAnsi="Times New Roman"/>
                <w:sz w:val="24"/>
                <w:szCs w:val="24"/>
              </w:rPr>
              <w:t xml:space="preserve"> 03214643000000017200</w:t>
            </w:r>
          </w:p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Северо-Западное ГУ Банка России</w:t>
            </w:r>
          </w:p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Корреспондентский счет: 40102810945370000005</w:t>
            </w:r>
          </w:p>
        </w:tc>
      </w:tr>
      <w:tr w:rsidR="0057695E" w:rsidRPr="0057695E" w:rsidTr="00B22E16">
        <w:tc>
          <w:tcPr>
            <w:tcW w:w="4503" w:type="dxa"/>
          </w:tcPr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БИК 014030106</w:t>
            </w:r>
          </w:p>
        </w:tc>
      </w:tr>
      <w:tr w:rsidR="0057695E" w:rsidRPr="0057695E" w:rsidTr="00B22E16">
        <w:tc>
          <w:tcPr>
            <w:tcW w:w="4503" w:type="dxa"/>
          </w:tcPr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695E" w:rsidRPr="0057695E" w:rsidRDefault="0057695E" w:rsidP="0057695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ОГРН 103 78 0000 60 89</w:t>
            </w:r>
          </w:p>
        </w:tc>
      </w:tr>
      <w:tr w:rsidR="0057695E" w:rsidRPr="0057695E" w:rsidTr="00B22E16">
        <w:trPr>
          <w:trHeight w:val="2368"/>
        </w:trPr>
        <w:tc>
          <w:tcPr>
            <w:tcW w:w="4503" w:type="dxa"/>
          </w:tcPr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B22E16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tabs>
                <w:tab w:val="left" w:pos="1320"/>
                <w:tab w:val="right" w:pos="4570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A60804">
            <w:pPr>
              <w:tabs>
                <w:tab w:val="left" w:pos="1320"/>
                <w:tab w:val="right" w:pos="4570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4252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ОКПО 020 68 516</w:t>
            </w: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ОКТМО 403 07 000</w:t>
            </w: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ОКВЭД 85.22 и ОКВЭД 72.1</w:t>
            </w: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_______________ С.В. </w:t>
            </w:r>
            <w:proofErr w:type="spellStart"/>
            <w:r w:rsidRPr="0057695E">
              <w:rPr>
                <w:rFonts w:ascii="Times New Roman" w:hAnsi="Times New Roman"/>
                <w:sz w:val="24"/>
                <w:szCs w:val="24"/>
              </w:rPr>
              <w:t>Микушев</w:t>
            </w:r>
            <w:proofErr w:type="spellEnd"/>
          </w:p>
        </w:tc>
      </w:tr>
    </w:tbl>
    <w:p w:rsidR="0057695E" w:rsidRPr="0057695E" w:rsidRDefault="0057695E" w:rsidP="0057695E">
      <w:pPr>
        <w:tabs>
          <w:tab w:val="left" w:pos="9126"/>
        </w:tabs>
        <w:spacing w:after="0" w:line="240" w:lineRule="auto"/>
        <w:jc w:val="right"/>
        <w:rPr>
          <w:rFonts w:ascii="Arial" w:hAnsi="Arial"/>
          <w:snapToGrid w:val="0"/>
          <w:sz w:val="24"/>
          <w:szCs w:val="24"/>
        </w:rPr>
      </w:pPr>
    </w:p>
    <w:p w:rsidR="0057695E" w:rsidRPr="0057695E" w:rsidRDefault="0057695E" w:rsidP="00576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</w:rPr>
      </w:pPr>
      <w:r w:rsidRPr="0057695E">
        <w:rPr>
          <w:rFonts w:ascii="Times New Roman" w:hAnsi="Times New Roman"/>
          <w:snapToGrid w:val="0"/>
        </w:rPr>
        <w:br w:type="page"/>
      </w:r>
      <w:r w:rsidRPr="0057695E">
        <w:rPr>
          <w:rFonts w:ascii="Times New Roman" w:hAnsi="Times New Roman"/>
          <w:snapToGrid w:val="0"/>
        </w:rPr>
        <w:lastRenderedPageBreak/>
        <w:t>Приложение №1</w:t>
      </w:r>
    </w:p>
    <w:p w:rsidR="0057695E" w:rsidRPr="0057695E" w:rsidRDefault="0057695E" w:rsidP="0057695E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57695E">
        <w:rPr>
          <w:rFonts w:ascii="Times New Roman" w:hAnsi="Times New Roman"/>
          <w:snapToGrid w:val="0"/>
        </w:rPr>
        <w:t>к договору № _____________ от ____ 20__ года</w:t>
      </w:r>
    </w:p>
    <w:p w:rsidR="0057695E" w:rsidRPr="0057695E" w:rsidRDefault="0057695E" w:rsidP="0057695E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         «ЗАКАЗЧИК»                                                           </w:t>
      </w:r>
      <w:r w:rsidR="009D765A" w:rsidRPr="0057695E">
        <w:rPr>
          <w:rFonts w:ascii="Times New Roman" w:hAnsi="Times New Roman"/>
          <w:sz w:val="24"/>
          <w:szCs w:val="24"/>
        </w:rPr>
        <w:t>«ИСПОЛНИТЕЛЬ</w:t>
      </w:r>
      <w:r w:rsidR="009D765A" w:rsidRPr="0057695E">
        <w:rPr>
          <w:rFonts w:ascii="Times New Roman" w:hAnsi="Times New Roman"/>
          <w:snapToGrid w:val="0"/>
        </w:rPr>
        <w:t>»</w:t>
      </w:r>
      <w:r w:rsidRPr="0057695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Проректор по научной работе</w:t>
      </w: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  <w:r w:rsidRPr="0057695E">
        <w:rPr>
          <w:rFonts w:ascii="Times New Roman" w:hAnsi="Times New Roman"/>
          <w:sz w:val="24"/>
          <w:szCs w:val="24"/>
        </w:rPr>
        <w:t>__________________</w:t>
      </w:r>
      <w:r w:rsidRPr="0057695E">
        <w:rPr>
          <w:rFonts w:ascii="Times New Roman" w:hAnsi="Times New Roman"/>
          <w:snapToGrid w:val="0"/>
        </w:rPr>
        <w:t xml:space="preserve">                                              </w:t>
      </w:r>
      <w:r w:rsidRPr="0057695E">
        <w:rPr>
          <w:rFonts w:ascii="Times New Roman" w:hAnsi="Times New Roman"/>
          <w:sz w:val="24"/>
          <w:szCs w:val="24"/>
        </w:rPr>
        <w:t xml:space="preserve">__________________ С.В. </w:t>
      </w:r>
      <w:proofErr w:type="spellStart"/>
      <w:r w:rsidRPr="0057695E">
        <w:rPr>
          <w:rFonts w:ascii="Times New Roman" w:hAnsi="Times New Roman"/>
          <w:sz w:val="24"/>
          <w:szCs w:val="24"/>
        </w:rPr>
        <w:t>Микушев</w:t>
      </w:r>
      <w:proofErr w:type="spellEnd"/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9D765A" w:rsidRPr="0000604D" w:rsidRDefault="009D765A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0"/>
        </w:rPr>
      </w:pPr>
      <w:r w:rsidRPr="0057695E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7695E" w:rsidRDefault="0057695E" w:rsidP="0057695E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на выполнение научно-исследовательской и опытно-конструкторской работы</w:t>
      </w:r>
    </w:p>
    <w:p w:rsidR="00594985" w:rsidRPr="0057695E" w:rsidRDefault="00594985" w:rsidP="0057695E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8646"/>
      </w:tblGrid>
      <w:tr w:rsidR="0057695E" w:rsidRPr="0057695E" w:rsidTr="009D765A">
        <w:trPr>
          <w:cantSplit/>
          <w:trHeight w:val="453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  <w:r w:rsidRPr="0057695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76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95E" w:rsidRPr="0057695E" w:rsidTr="009D765A">
        <w:trPr>
          <w:cantSplit/>
          <w:trHeight w:val="416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Цель работы</w:t>
            </w:r>
            <w:r w:rsidRPr="0057695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76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695E" w:rsidRPr="0057695E" w:rsidTr="009D765A">
        <w:trPr>
          <w:cantSplit/>
          <w:trHeight w:val="482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Описание объекта разработки</w:t>
            </w:r>
            <w:r w:rsidRPr="0057695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76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95E" w:rsidRPr="0057695E" w:rsidTr="009D765A">
        <w:trPr>
          <w:cantSplit/>
          <w:trHeight w:val="519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Содержание и основные требования к проведению работ:</w:t>
            </w:r>
          </w:p>
        </w:tc>
      </w:tr>
      <w:tr w:rsidR="0057695E" w:rsidRPr="0057695E" w:rsidTr="009D765A">
        <w:trPr>
          <w:cantSplit/>
          <w:trHeight w:val="559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Ожидаемые научно-технические результаты (продукция): </w:t>
            </w:r>
          </w:p>
        </w:tc>
      </w:tr>
      <w:tr w:rsidR="0057695E" w:rsidRPr="0057695E" w:rsidTr="009D765A">
        <w:trPr>
          <w:cantSplit/>
          <w:trHeight w:val="557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Назначение и область применения планируемых результатов: </w:t>
            </w:r>
          </w:p>
        </w:tc>
      </w:tr>
      <w:tr w:rsidR="0057695E" w:rsidRPr="0057695E" w:rsidTr="009D765A">
        <w:trPr>
          <w:cantSplit/>
          <w:trHeight w:val="715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Перечень дополнительных требований к предмету разработки, уровню и способам технических решений: </w:t>
            </w:r>
          </w:p>
        </w:tc>
      </w:tr>
      <w:tr w:rsidR="0057695E" w:rsidRPr="0057695E" w:rsidTr="009D765A">
        <w:trPr>
          <w:cantSplit/>
          <w:trHeight w:val="471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30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Предшествующая интеллектуальная собственность Исполнителя: </w:t>
            </w:r>
          </w:p>
        </w:tc>
      </w:tr>
      <w:tr w:rsidR="0057695E" w:rsidRPr="0057695E" w:rsidTr="009D765A">
        <w:trPr>
          <w:cantSplit/>
          <w:trHeight w:val="665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Охраняемые законом объекты интеллектуальной собственности, необходимые для выполнения работ по настоящему Договору: </w:t>
            </w:r>
          </w:p>
        </w:tc>
      </w:tr>
      <w:tr w:rsidR="0057695E" w:rsidRPr="0057695E" w:rsidTr="009D765A">
        <w:trPr>
          <w:cantSplit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646" w:type="dxa"/>
          </w:tcPr>
          <w:p w:rsidR="0057695E" w:rsidRDefault="0057695E" w:rsidP="0057695E">
            <w:pPr>
              <w:spacing w:after="0" w:line="30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Объекты интеллектуальной собственности, создание которых необходимо или планируется при выполнении настоящего Договора: </w:t>
            </w:r>
          </w:p>
          <w:p w:rsidR="001D40C5" w:rsidRPr="0057695E" w:rsidRDefault="001D40C5" w:rsidP="0057695E">
            <w:pPr>
              <w:spacing w:after="0" w:line="30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5E" w:rsidRPr="0057695E" w:rsidTr="009D765A">
        <w:trPr>
          <w:cantSplit/>
          <w:trHeight w:val="747"/>
        </w:trPr>
        <w:tc>
          <w:tcPr>
            <w:tcW w:w="534" w:type="dxa"/>
          </w:tcPr>
          <w:p w:rsidR="0057695E" w:rsidRPr="0057695E" w:rsidRDefault="0057695E" w:rsidP="0057695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Перечень отчетной научно-технической документации (ОНТД) и разработанной продукции, представляемых по окончании работы и подтверждающих выполнение работ по Договору в целом или отдельному этапу:</w:t>
            </w:r>
          </w:p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95E">
              <w:rPr>
                <w:rFonts w:ascii="Times New Roman" w:hAnsi="Times New Roman"/>
              </w:rPr>
              <w:t>11.1. Научный отчет.</w:t>
            </w:r>
          </w:p>
        </w:tc>
      </w:tr>
    </w:tbl>
    <w:p w:rsidR="0057695E" w:rsidRPr="0057695E" w:rsidRDefault="0057695E" w:rsidP="0057695E">
      <w:pPr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11" w:type="dxa"/>
        <w:tblLayout w:type="fixed"/>
        <w:tblLook w:val="0000"/>
      </w:tblPr>
      <w:tblGrid>
        <w:gridCol w:w="4069"/>
      </w:tblGrid>
      <w:tr w:rsidR="0057695E" w:rsidRPr="0057695E" w:rsidTr="009D765A">
        <w:tc>
          <w:tcPr>
            <w:tcW w:w="4069" w:type="dxa"/>
          </w:tcPr>
          <w:p w:rsidR="0057695E" w:rsidRPr="0057695E" w:rsidRDefault="0057695E" w:rsidP="0057695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7695E" w:rsidRPr="0057695E" w:rsidRDefault="0057695E" w:rsidP="0057695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5E" w:rsidRPr="0057695E" w:rsidTr="009D765A">
        <w:trPr>
          <w:trHeight w:val="823"/>
        </w:trPr>
        <w:tc>
          <w:tcPr>
            <w:tcW w:w="4069" w:type="dxa"/>
          </w:tcPr>
          <w:p w:rsidR="0057695E" w:rsidRPr="0057695E" w:rsidRDefault="0057695E" w:rsidP="0057695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:rsidR="0057695E" w:rsidRPr="0057695E" w:rsidRDefault="0057695E" w:rsidP="0057695E">
      <w:pPr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10065"/>
        </w:tabs>
        <w:spacing w:after="0" w:line="240" w:lineRule="auto"/>
        <w:ind w:right="5"/>
        <w:jc w:val="right"/>
        <w:rPr>
          <w:rFonts w:ascii="Times New Roman" w:hAnsi="Times New Roman"/>
          <w:snapToGrid w:val="0"/>
        </w:rPr>
      </w:pPr>
      <w:r w:rsidRPr="0057695E">
        <w:rPr>
          <w:rFonts w:ascii="Times New Roman" w:hAnsi="Times New Roman"/>
          <w:snapToGrid w:val="0"/>
        </w:rPr>
        <w:br w:type="page"/>
      </w:r>
      <w:r w:rsidRPr="0057695E">
        <w:rPr>
          <w:rFonts w:ascii="Times New Roman" w:hAnsi="Times New Roman"/>
          <w:snapToGrid w:val="0"/>
        </w:rPr>
        <w:lastRenderedPageBreak/>
        <w:t>Приложение №2</w:t>
      </w:r>
    </w:p>
    <w:p w:rsidR="0057695E" w:rsidRPr="0057695E" w:rsidRDefault="0057695E" w:rsidP="0057695E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57695E">
        <w:rPr>
          <w:rFonts w:ascii="Times New Roman" w:hAnsi="Times New Roman"/>
          <w:snapToGrid w:val="0"/>
        </w:rPr>
        <w:t>к договору № _____________ от ____ 20__ года</w:t>
      </w:r>
    </w:p>
    <w:p w:rsidR="0057695E" w:rsidRPr="0057695E" w:rsidRDefault="0057695E" w:rsidP="0057695E">
      <w:pPr>
        <w:spacing w:after="0" w:line="240" w:lineRule="auto"/>
        <w:ind w:right="440"/>
        <w:jc w:val="right"/>
        <w:rPr>
          <w:rFonts w:ascii="Times New Roman" w:hAnsi="Times New Roman"/>
          <w:snapToGrid w:val="0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         «ЗАКАЗЧИК»                                                                  </w:t>
      </w:r>
      <w:r w:rsidR="00594985" w:rsidRPr="0057695E">
        <w:rPr>
          <w:rFonts w:ascii="Times New Roman" w:hAnsi="Times New Roman"/>
          <w:sz w:val="24"/>
          <w:szCs w:val="24"/>
        </w:rPr>
        <w:t>«ИСПОЛНИТЕЛЬ</w:t>
      </w:r>
      <w:r w:rsidR="00594985" w:rsidRPr="0057695E">
        <w:rPr>
          <w:rFonts w:ascii="Times New Roman" w:hAnsi="Times New Roman"/>
          <w:snapToGrid w:val="0"/>
        </w:rPr>
        <w:t>»</w:t>
      </w:r>
      <w:r w:rsidRPr="0057695E">
        <w:rPr>
          <w:rFonts w:ascii="Times New Roman" w:hAnsi="Times New Roman"/>
          <w:sz w:val="24"/>
          <w:szCs w:val="24"/>
        </w:rPr>
        <w:t xml:space="preserve">                     </w:t>
      </w: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94985">
        <w:rPr>
          <w:rFonts w:ascii="Times New Roman" w:hAnsi="Times New Roman"/>
          <w:sz w:val="24"/>
          <w:szCs w:val="24"/>
        </w:rPr>
        <w:t xml:space="preserve">     </w:t>
      </w:r>
      <w:r w:rsidRPr="0057695E">
        <w:rPr>
          <w:rFonts w:ascii="Times New Roman" w:hAnsi="Times New Roman"/>
          <w:sz w:val="24"/>
          <w:szCs w:val="24"/>
        </w:rPr>
        <w:t xml:space="preserve"> Проректор по научной работе</w:t>
      </w: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  <w:r w:rsidRPr="0057695E">
        <w:rPr>
          <w:rFonts w:ascii="Times New Roman" w:hAnsi="Times New Roman"/>
          <w:sz w:val="24"/>
          <w:szCs w:val="24"/>
        </w:rPr>
        <w:t xml:space="preserve">__________________   </w:t>
      </w:r>
      <w:r w:rsidRPr="0057695E">
        <w:rPr>
          <w:rFonts w:ascii="Times New Roman" w:hAnsi="Times New Roman"/>
          <w:snapToGrid w:val="0"/>
        </w:rPr>
        <w:t xml:space="preserve">                                           </w:t>
      </w:r>
      <w:r w:rsidRPr="0057695E">
        <w:rPr>
          <w:rFonts w:ascii="Times New Roman" w:hAnsi="Times New Roman"/>
          <w:sz w:val="24"/>
          <w:szCs w:val="24"/>
        </w:rPr>
        <w:t xml:space="preserve">__________________ С.В. </w:t>
      </w:r>
      <w:proofErr w:type="spellStart"/>
      <w:r w:rsidRPr="0057695E">
        <w:rPr>
          <w:rFonts w:ascii="Times New Roman" w:hAnsi="Times New Roman"/>
          <w:sz w:val="24"/>
          <w:szCs w:val="24"/>
        </w:rPr>
        <w:t>Микушев</w:t>
      </w:r>
      <w:proofErr w:type="spellEnd"/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napToGrid w:val="0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695E">
        <w:rPr>
          <w:rFonts w:ascii="Times New Roman" w:hAnsi="Times New Roman"/>
          <w:b/>
          <w:sz w:val="24"/>
          <w:szCs w:val="24"/>
        </w:rPr>
        <w:t>КАЛЕНДАРНЫЙ ПЛАН на 20__ год</w:t>
      </w:r>
    </w:p>
    <w:p w:rsidR="0057695E" w:rsidRPr="0057695E" w:rsidRDefault="0057695E" w:rsidP="0057695E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на выполнение научно-исследовательской и опытно-конструкторской</w:t>
      </w:r>
      <w:r w:rsidRPr="005769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695E">
        <w:rPr>
          <w:rFonts w:ascii="Times New Roman" w:hAnsi="Times New Roman"/>
          <w:sz w:val="24"/>
          <w:szCs w:val="24"/>
        </w:rPr>
        <w:t>работы</w:t>
      </w:r>
    </w:p>
    <w:p w:rsidR="0057695E" w:rsidRPr="0057695E" w:rsidRDefault="0057695E" w:rsidP="0057695E">
      <w:pPr>
        <w:spacing w:after="12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7695E" w:rsidRPr="0057695E" w:rsidRDefault="0057695E" w:rsidP="0057695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551"/>
        <w:gridCol w:w="2977"/>
        <w:gridCol w:w="1559"/>
        <w:gridCol w:w="1701"/>
      </w:tblGrid>
      <w:tr w:rsidR="0057695E" w:rsidRPr="0057695E" w:rsidTr="009D765A">
        <w:trPr>
          <w:cantSplit/>
        </w:trPr>
        <w:tc>
          <w:tcPr>
            <w:tcW w:w="392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этапа</w:t>
            </w:r>
          </w:p>
        </w:tc>
        <w:tc>
          <w:tcPr>
            <w:tcW w:w="2977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sz w:val="24"/>
                <w:szCs w:val="24"/>
              </w:rPr>
              <w:t>Стоимость этапа, руб.</w:t>
            </w:r>
          </w:p>
        </w:tc>
        <w:tc>
          <w:tcPr>
            <w:tcW w:w="1701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Продукция этапа</w:t>
            </w:r>
          </w:p>
        </w:tc>
      </w:tr>
      <w:tr w:rsidR="0057695E" w:rsidRPr="0057695E" w:rsidTr="009D765A">
        <w:trPr>
          <w:cantSplit/>
        </w:trPr>
        <w:tc>
          <w:tcPr>
            <w:tcW w:w="392" w:type="dxa"/>
          </w:tcPr>
          <w:p w:rsidR="0057695E" w:rsidRPr="0057695E" w:rsidRDefault="0057695E" w:rsidP="005769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7695E" w:rsidRPr="0057695E" w:rsidRDefault="0057695E" w:rsidP="0057695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7695E" w:rsidRPr="0057695E" w:rsidRDefault="0057695E" w:rsidP="0057695E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Ind w:w="5111" w:type="dxa"/>
        <w:tblLayout w:type="fixed"/>
        <w:tblLook w:val="0000"/>
      </w:tblPr>
      <w:tblGrid>
        <w:gridCol w:w="4966"/>
      </w:tblGrid>
      <w:tr w:rsidR="0057695E" w:rsidRPr="0057695E" w:rsidTr="009D765A">
        <w:tc>
          <w:tcPr>
            <w:tcW w:w="4966" w:type="dxa"/>
          </w:tcPr>
          <w:p w:rsidR="0057695E" w:rsidRPr="0057695E" w:rsidRDefault="0057695E" w:rsidP="0057695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7695E" w:rsidRPr="0057695E" w:rsidRDefault="0057695E" w:rsidP="0057695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95E" w:rsidRPr="0057695E" w:rsidTr="009D765A">
        <w:trPr>
          <w:trHeight w:val="685"/>
        </w:trPr>
        <w:tc>
          <w:tcPr>
            <w:tcW w:w="4966" w:type="dxa"/>
          </w:tcPr>
          <w:p w:rsidR="0057695E" w:rsidRPr="0057695E" w:rsidRDefault="0057695E" w:rsidP="0057695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95E" w:rsidRPr="0057695E" w:rsidRDefault="0057695E" w:rsidP="0057695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5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</w:tc>
      </w:tr>
    </w:tbl>
    <w:p w:rsidR="0057695E" w:rsidRPr="0057695E" w:rsidRDefault="0057695E" w:rsidP="0057695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7695E" w:rsidRPr="0057695E" w:rsidRDefault="0057695E" w:rsidP="0057695E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57695E">
        <w:rPr>
          <w:rFonts w:ascii="Arial" w:hAnsi="Arial"/>
          <w:snapToGrid w:val="0"/>
          <w:sz w:val="18"/>
          <w:szCs w:val="20"/>
        </w:rPr>
        <w:br w:type="page"/>
      </w:r>
      <w:r w:rsidRPr="0057695E">
        <w:rPr>
          <w:rFonts w:ascii="Times New Roman" w:hAnsi="Times New Roman"/>
          <w:snapToGrid w:val="0"/>
        </w:rPr>
        <w:lastRenderedPageBreak/>
        <w:t>Приложение №3</w:t>
      </w:r>
    </w:p>
    <w:p w:rsidR="0057695E" w:rsidRPr="0057695E" w:rsidRDefault="0057695E" w:rsidP="0057695E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57695E">
        <w:rPr>
          <w:rFonts w:ascii="Times New Roman" w:hAnsi="Times New Roman"/>
          <w:snapToGrid w:val="0"/>
        </w:rPr>
        <w:t>к договору № _____________ от ____ 20__ года</w:t>
      </w: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7695E" w:rsidRPr="0057695E" w:rsidRDefault="0057695E" w:rsidP="0057695E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695E">
        <w:rPr>
          <w:rFonts w:ascii="Times New Roman" w:hAnsi="Times New Roman"/>
          <w:b/>
          <w:sz w:val="24"/>
          <w:szCs w:val="24"/>
        </w:rPr>
        <w:t>СМЕТА</w:t>
      </w:r>
    </w:p>
    <w:p w:rsidR="0057695E" w:rsidRPr="0057695E" w:rsidRDefault="0057695E" w:rsidP="0057695E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695E">
        <w:rPr>
          <w:rFonts w:ascii="Times New Roman" w:hAnsi="Times New Roman"/>
          <w:sz w:val="24"/>
          <w:szCs w:val="24"/>
        </w:rPr>
        <w:t>на выполнение научно-исследовательской и опытно-конструкторской</w:t>
      </w:r>
      <w:r w:rsidRPr="005769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695E">
        <w:rPr>
          <w:rFonts w:ascii="Times New Roman" w:hAnsi="Times New Roman"/>
          <w:sz w:val="24"/>
          <w:szCs w:val="24"/>
        </w:rPr>
        <w:t>работы</w:t>
      </w:r>
    </w:p>
    <w:p w:rsidR="0057695E" w:rsidRPr="0057695E" w:rsidRDefault="0057695E" w:rsidP="0057695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850"/>
        <w:gridCol w:w="5528"/>
        <w:gridCol w:w="2268"/>
      </w:tblGrid>
      <w:tr w:rsidR="0057695E" w:rsidRPr="0057695E" w:rsidTr="009D765A">
        <w:trPr>
          <w:trHeight w:val="355"/>
        </w:trPr>
        <w:tc>
          <w:tcPr>
            <w:tcW w:w="568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№</w:t>
            </w:r>
          </w:p>
        </w:tc>
        <w:tc>
          <w:tcPr>
            <w:tcW w:w="850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КОСГУ</w:t>
            </w:r>
          </w:p>
        </w:tc>
        <w:tc>
          <w:tcPr>
            <w:tcW w:w="5528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Сумма, руб.</w:t>
            </w: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211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Заработная плата (выплаты исполнителям НИОКТР)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rPr>
          <w:trHeight w:val="293"/>
        </w:trPr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212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Прочие несоциальные выплаты персоналу в денежной форме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213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Начисления на выплаты по оплате труда (30,2%)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221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222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225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226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Прочие работы, услуги, из них:</w:t>
            </w:r>
          </w:p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- оплата научно-исследовательских, опытно-конструкторских и технологических работ сторонним организациям</w:t>
            </w:r>
          </w:p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</w:p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 xml:space="preserve">- оплата по договорам гражданско-правового характера 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310</w:t>
            </w:r>
          </w:p>
        </w:tc>
        <w:tc>
          <w:tcPr>
            <w:tcW w:w="5528" w:type="dxa"/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Увеличение стоимости основных средств  (приобретение и модернизация оборудования и предметов длительного пользования)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346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-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 xml:space="preserve">Расходы на проведение исследований в Научном парке СПбГУ, </w:t>
            </w:r>
            <w:r w:rsidRPr="0057695E">
              <w:rPr>
                <w:rFonts w:ascii="Times New Roman" w:hAnsi="Times New Roman"/>
                <w:b/>
              </w:rPr>
              <w:t>Всего</w:t>
            </w:r>
            <w:r w:rsidRPr="0057695E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10.1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211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Заработная плата (оплата за проведение исследований)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10.2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213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10.3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226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10.4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310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 xml:space="preserve">Увеличение стоимости основных средств  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10.5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346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</w:rPr>
            </w:pPr>
            <w:r w:rsidRPr="0057695E">
              <w:rPr>
                <w:rFonts w:ascii="Times New Roman" w:hAnsi="Times New Roman"/>
              </w:rPr>
              <w:t xml:space="preserve">Накладные расходы   ФПНР 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695E" w:rsidRPr="0057695E" w:rsidTr="009D765A">
        <w:trPr>
          <w:trHeight w:val="101"/>
        </w:trPr>
        <w:tc>
          <w:tcPr>
            <w:tcW w:w="568" w:type="dxa"/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57695E" w:rsidRPr="0057695E" w:rsidRDefault="0057695E" w:rsidP="0057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57695E" w:rsidRPr="0057695E" w:rsidRDefault="0057695E" w:rsidP="0057695E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b/>
              </w:rPr>
            </w:pPr>
            <w:r w:rsidRPr="0057695E"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</w:tcPr>
          <w:p w:rsidR="0057695E" w:rsidRPr="0057695E" w:rsidRDefault="0057695E" w:rsidP="0057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695E" w:rsidRDefault="0057695E" w:rsidP="005769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1806" w:rsidRPr="004A1806" w:rsidRDefault="004A1806" w:rsidP="005769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820"/>
        <w:gridCol w:w="425"/>
        <w:gridCol w:w="4678"/>
      </w:tblGrid>
      <w:tr w:rsidR="00F41ADB" w:rsidRPr="00BD2060" w:rsidTr="00627299">
        <w:tc>
          <w:tcPr>
            <w:tcW w:w="4820" w:type="dxa"/>
          </w:tcPr>
          <w:p w:rsidR="00F41ADB" w:rsidRPr="00BD2060" w:rsidRDefault="00F41ADB" w:rsidP="0062729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F41ADB" w:rsidRPr="00BD2060" w:rsidRDefault="00F41ADB" w:rsidP="0062729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41ADB" w:rsidRPr="00BD2060" w:rsidRDefault="00F41ADB" w:rsidP="0062729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1ADB" w:rsidRPr="00BD2060" w:rsidRDefault="00F41ADB" w:rsidP="0062729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1ADB" w:rsidRPr="00BD2060" w:rsidRDefault="00F41ADB" w:rsidP="0062729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F41ADB" w:rsidRPr="00BD2060" w:rsidRDefault="00F41ADB" w:rsidP="00627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  <w:p w:rsidR="00F41ADB" w:rsidRPr="00BD2060" w:rsidRDefault="00F41ADB" w:rsidP="00627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ADB" w:rsidRPr="00BD2060" w:rsidTr="00627299">
        <w:tc>
          <w:tcPr>
            <w:tcW w:w="4820" w:type="dxa"/>
          </w:tcPr>
          <w:p w:rsidR="00F41ADB" w:rsidRPr="00BD2060" w:rsidRDefault="00F41ADB" w:rsidP="00627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ADB" w:rsidRPr="00BD2060" w:rsidRDefault="00F41ADB" w:rsidP="00627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ADB" w:rsidRPr="00BD2060" w:rsidRDefault="00F41ADB" w:rsidP="00627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F41ADB" w:rsidRPr="00BD2060" w:rsidRDefault="00F41ADB" w:rsidP="00627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1ADB" w:rsidRPr="00BD2060" w:rsidRDefault="00F41ADB" w:rsidP="00627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1ADB" w:rsidRPr="00BD2060" w:rsidRDefault="00F41ADB" w:rsidP="00627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ADB" w:rsidRPr="00BD2060" w:rsidRDefault="00F41ADB" w:rsidP="00627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ADB" w:rsidRPr="00BD2060" w:rsidRDefault="00F41ADB" w:rsidP="00627299">
            <w:pPr>
              <w:tabs>
                <w:tab w:val="left" w:pos="9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60">
              <w:rPr>
                <w:rFonts w:ascii="Times New Roman" w:hAnsi="Times New Roman"/>
                <w:sz w:val="24"/>
                <w:szCs w:val="24"/>
              </w:rPr>
              <w:t xml:space="preserve">___________________ С.В. </w:t>
            </w:r>
            <w:proofErr w:type="spellStart"/>
            <w:r w:rsidRPr="00BD2060">
              <w:rPr>
                <w:rFonts w:ascii="Times New Roman" w:hAnsi="Times New Roman"/>
                <w:sz w:val="24"/>
                <w:szCs w:val="24"/>
              </w:rPr>
              <w:t>Микушев</w:t>
            </w:r>
            <w:proofErr w:type="spellEnd"/>
          </w:p>
          <w:p w:rsidR="00F41ADB" w:rsidRPr="00BD2060" w:rsidRDefault="00F41ADB" w:rsidP="00627299">
            <w:pPr>
              <w:tabs>
                <w:tab w:val="left" w:pos="91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6894" w:rsidRPr="00AD6894" w:rsidRDefault="00AD6894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7695E" w:rsidRPr="0057695E" w:rsidRDefault="0057695E" w:rsidP="0057695E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FE4" w:rsidRDefault="006B6FE4" w:rsidP="00FC734A">
      <w:pPr>
        <w:spacing w:after="0"/>
        <w:ind w:right="-2" w:firstLine="709"/>
        <w:rPr>
          <w:rFonts w:ascii="Times New Roman" w:hAnsi="Times New Roman"/>
          <w:sz w:val="24"/>
          <w:szCs w:val="24"/>
        </w:rPr>
      </w:pPr>
    </w:p>
    <w:p w:rsidR="009D765A" w:rsidRPr="00FC734A" w:rsidRDefault="009D765A" w:rsidP="00FC734A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sectPr w:rsidR="009D765A" w:rsidRPr="00FC734A" w:rsidSect="0068153C">
      <w:headerReference w:type="defaul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3B" w:rsidRDefault="00CE4C3B">
      <w:pPr>
        <w:spacing w:after="0" w:line="240" w:lineRule="auto"/>
      </w:pPr>
      <w:r>
        <w:separator/>
      </w:r>
    </w:p>
  </w:endnote>
  <w:endnote w:type="continuationSeparator" w:id="0">
    <w:p w:rsidR="00CE4C3B" w:rsidRDefault="00CE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3B" w:rsidRDefault="00CE4C3B">
      <w:pPr>
        <w:spacing w:after="0" w:line="240" w:lineRule="auto"/>
      </w:pPr>
      <w:r>
        <w:separator/>
      </w:r>
    </w:p>
  </w:footnote>
  <w:footnote w:type="continuationSeparator" w:id="0">
    <w:p w:rsidR="00CE4C3B" w:rsidRDefault="00CE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9" w:rsidRPr="00675E97" w:rsidRDefault="005B514E" w:rsidP="009D765A">
    <w:pPr>
      <w:pStyle w:val="a3"/>
      <w:jc w:val="center"/>
      <w:rPr>
        <w:rFonts w:ascii="Times New Roman" w:hAnsi="Times New Roman"/>
        <w:lang w:val="en-US"/>
      </w:rPr>
    </w:pPr>
    <w:r w:rsidRPr="00675E97">
      <w:rPr>
        <w:rFonts w:ascii="Times New Roman" w:hAnsi="Times New Roman"/>
      </w:rPr>
      <w:fldChar w:fldCharType="begin"/>
    </w:r>
    <w:r w:rsidR="00627299" w:rsidRPr="00675E97">
      <w:rPr>
        <w:rFonts w:ascii="Times New Roman" w:hAnsi="Times New Roman"/>
      </w:rPr>
      <w:instrText>PAGE   \* MERGEFORMAT</w:instrText>
    </w:r>
    <w:r w:rsidRPr="00675E97">
      <w:rPr>
        <w:rFonts w:ascii="Times New Roman" w:hAnsi="Times New Roman"/>
      </w:rPr>
      <w:fldChar w:fldCharType="separate"/>
    </w:r>
    <w:r w:rsidR="00B12DA2">
      <w:rPr>
        <w:rFonts w:ascii="Times New Roman" w:hAnsi="Times New Roman"/>
        <w:noProof/>
      </w:rPr>
      <w:t>2</w:t>
    </w:r>
    <w:r w:rsidRPr="00675E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59"/>
    <w:multiLevelType w:val="multilevel"/>
    <w:tmpl w:val="02C46550"/>
    <w:lvl w:ilvl="0">
      <w:start w:val="1"/>
      <w:numFmt w:val="decimal"/>
      <w:lvlText w:val="%1"/>
      <w:lvlJc w:val="left"/>
      <w:pPr>
        <w:ind w:left="1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3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732"/>
      </w:pPr>
      <w:rPr>
        <w:rFonts w:hint="default"/>
        <w:lang w:val="ru-RU" w:eastAsia="en-US" w:bidi="ar-SA"/>
      </w:rPr>
    </w:lvl>
  </w:abstractNum>
  <w:abstractNum w:abstractNumId="1">
    <w:nsid w:val="0ECC5B66"/>
    <w:multiLevelType w:val="multilevel"/>
    <w:tmpl w:val="5A56F3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37175"/>
    <w:multiLevelType w:val="multilevel"/>
    <w:tmpl w:val="0E067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7C8"/>
    <w:multiLevelType w:val="multilevel"/>
    <w:tmpl w:val="A988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928B2"/>
    <w:multiLevelType w:val="multilevel"/>
    <w:tmpl w:val="16AAFB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52F12"/>
    <w:multiLevelType w:val="multilevel"/>
    <w:tmpl w:val="CACA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F7E8D"/>
    <w:multiLevelType w:val="multilevel"/>
    <w:tmpl w:val="8070EC6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AE821D4"/>
    <w:multiLevelType w:val="hybridMultilevel"/>
    <w:tmpl w:val="C03E7D5A"/>
    <w:lvl w:ilvl="0" w:tplc="748C9E2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BA74014"/>
    <w:multiLevelType w:val="multilevel"/>
    <w:tmpl w:val="2064E7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29" w:hanging="4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40820B29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D55BA"/>
    <w:multiLevelType w:val="hybridMultilevel"/>
    <w:tmpl w:val="70226898"/>
    <w:lvl w:ilvl="0" w:tplc="E54C2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96000"/>
    <w:multiLevelType w:val="multilevel"/>
    <w:tmpl w:val="72209D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51160963"/>
    <w:multiLevelType w:val="multilevel"/>
    <w:tmpl w:val="8AA2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E11AD1"/>
    <w:multiLevelType w:val="multilevel"/>
    <w:tmpl w:val="0CF44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63A20"/>
    <w:multiLevelType w:val="multilevel"/>
    <w:tmpl w:val="D680A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7ED5C64"/>
    <w:multiLevelType w:val="multilevel"/>
    <w:tmpl w:val="AAEA6DB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810A4"/>
    <w:multiLevelType w:val="multilevel"/>
    <w:tmpl w:val="49FCAF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610A79B6"/>
    <w:multiLevelType w:val="multilevel"/>
    <w:tmpl w:val="7AACA0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27E35A3"/>
    <w:multiLevelType w:val="multilevel"/>
    <w:tmpl w:val="97ECE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C2979"/>
    <w:multiLevelType w:val="multilevel"/>
    <w:tmpl w:val="82B84D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7C510B51"/>
    <w:multiLevelType w:val="hybridMultilevel"/>
    <w:tmpl w:val="5DA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47"/>
    <w:rsid w:val="00002611"/>
    <w:rsid w:val="0000604D"/>
    <w:rsid w:val="00021E73"/>
    <w:rsid w:val="00027122"/>
    <w:rsid w:val="00030FF5"/>
    <w:rsid w:val="000334F2"/>
    <w:rsid w:val="000445DC"/>
    <w:rsid w:val="000477FB"/>
    <w:rsid w:val="00060229"/>
    <w:rsid w:val="00061178"/>
    <w:rsid w:val="00063B76"/>
    <w:rsid w:val="00071AA9"/>
    <w:rsid w:val="00074611"/>
    <w:rsid w:val="0007601D"/>
    <w:rsid w:val="00086C72"/>
    <w:rsid w:val="000A2BBA"/>
    <w:rsid w:val="000A53CD"/>
    <w:rsid w:val="000B45AD"/>
    <w:rsid w:val="000B58AB"/>
    <w:rsid w:val="000B64C5"/>
    <w:rsid w:val="000B68C8"/>
    <w:rsid w:val="000C0202"/>
    <w:rsid w:val="000C2D38"/>
    <w:rsid w:val="000D5B68"/>
    <w:rsid w:val="000E0006"/>
    <w:rsid w:val="000E2C11"/>
    <w:rsid w:val="000E6C4B"/>
    <w:rsid w:val="000F0113"/>
    <w:rsid w:val="00102F9A"/>
    <w:rsid w:val="00112C19"/>
    <w:rsid w:val="00112C3C"/>
    <w:rsid w:val="00112E56"/>
    <w:rsid w:val="001161C3"/>
    <w:rsid w:val="00117EDE"/>
    <w:rsid w:val="00117F85"/>
    <w:rsid w:val="00124F17"/>
    <w:rsid w:val="001255DC"/>
    <w:rsid w:val="00130DB1"/>
    <w:rsid w:val="00132BE3"/>
    <w:rsid w:val="00147F70"/>
    <w:rsid w:val="00171151"/>
    <w:rsid w:val="0017128A"/>
    <w:rsid w:val="00183B2B"/>
    <w:rsid w:val="001927D7"/>
    <w:rsid w:val="001A594A"/>
    <w:rsid w:val="001B0C25"/>
    <w:rsid w:val="001B365D"/>
    <w:rsid w:val="001C210D"/>
    <w:rsid w:val="001C6AF0"/>
    <w:rsid w:val="001D20AF"/>
    <w:rsid w:val="001D332C"/>
    <w:rsid w:val="001D40C5"/>
    <w:rsid w:val="001D621F"/>
    <w:rsid w:val="001F0B23"/>
    <w:rsid w:val="001F37F9"/>
    <w:rsid w:val="002216AB"/>
    <w:rsid w:val="00221BFF"/>
    <w:rsid w:val="00230E97"/>
    <w:rsid w:val="0027026F"/>
    <w:rsid w:val="00272360"/>
    <w:rsid w:val="00274434"/>
    <w:rsid w:val="00276EAB"/>
    <w:rsid w:val="002814B6"/>
    <w:rsid w:val="00290926"/>
    <w:rsid w:val="00293C77"/>
    <w:rsid w:val="00293F1A"/>
    <w:rsid w:val="00295561"/>
    <w:rsid w:val="002A33F4"/>
    <w:rsid w:val="002B2499"/>
    <w:rsid w:val="002B31F8"/>
    <w:rsid w:val="002B7F31"/>
    <w:rsid w:val="002C3A62"/>
    <w:rsid w:val="002F25A4"/>
    <w:rsid w:val="00303007"/>
    <w:rsid w:val="003030DC"/>
    <w:rsid w:val="00307875"/>
    <w:rsid w:val="003348CA"/>
    <w:rsid w:val="0033632B"/>
    <w:rsid w:val="00346ADA"/>
    <w:rsid w:val="00367A73"/>
    <w:rsid w:val="00370784"/>
    <w:rsid w:val="003724CC"/>
    <w:rsid w:val="00377DF4"/>
    <w:rsid w:val="00381AE4"/>
    <w:rsid w:val="00381EBB"/>
    <w:rsid w:val="003A6BE5"/>
    <w:rsid w:val="003B2835"/>
    <w:rsid w:val="003C176F"/>
    <w:rsid w:val="003C4A3D"/>
    <w:rsid w:val="003E3975"/>
    <w:rsid w:val="003F419E"/>
    <w:rsid w:val="0040180B"/>
    <w:rsid w:val="00422805"/>
    <w:rsid w:val="00433E2F"/>
    <w:rsid w:val="004342CC"/>
    <w:rsid w:val="004375DE"/>
    <w:rsid w:val="00443945"/>
    <w:rsid w:val="00450106"/>
    <w:rsid w:val="00455E46"/>
    <w:rsid w:val="00460E14"/>
    <w:rsid w:val="00465CAC"/>
    <w:rsid w:val="0047092C"/>
    <w:rsid w:val="00471DAE"/>
    <w:rsid w:val="00482B73"/>
    <w:rsid w:val="00485533"/>
    <w:rsid w:val="00485FEF"/>
    <w:rsid w:val="004930FE"/>
    <w:rsid w:val="00494B12"/>
    <w:rsid w:val="004955CD"/>
    <w:rsid w:val="004A1806"/>
    <w:rsid w:val="004A3C3A"/>
    <w:rsid w:val="004A3D04"/>
    <w:rsid w:val="004A4147"/>
    <w:rsid w:val="004B2A8C"/>
    <w:rsid w:val="004B55FC"/>
    <w:rsid w:val="004C4CCB"/>
    <w:rsid w:val="004C540C"/>
    <w:rsid w:val="004D31BC"/>
    <w:rsid w:val="004D3F1E"/>
    <w:rsid w:val="004D6EBF"/>
    <w:rsid w:val="004F7A44"/>
    <w:rsid w:val="005103FA"/>
    <w:rsid w:val="00510633"/>
    <w:rsid w:val="005139CA"/>
    <w:rsid w:val="005143D6"/>
    <w:rsid w:val="0052183D"/>
    <w:rsid w:val="00535208"/>
    <w:rsid w:val="00540262"/>
    <w:rsid w:val="00541125"/>
    <w:rsid w:val="005478D7"/>
    <w:rsid w:val="00550FE4"/>
    <w:rsid w:val="0055480F"/>
    <w:rsid w:val="005559E6"/>
    <w:rsid w:val="00560E2F"/>
    <w:rsid w:val="00564FAE"/>
    <w:rsid w:val="00567ECA"/>
    <w:rsid w:val="0057695E"/>
    <w:rsid w:val="00577588"/>
    <w:rsid w:val="00586D38"/>
    <w:rsid w:val="00594985"/>
    <w:rsid w:val="005962DC"/>
    <w:rsid w:val="005A28EC"/>
    <w:rsid w:val="005B514E"/>
    <w:rsid w:val="005C3179"/>
    <w:rsid w:val="005C7811"/>
    <w:rsid w:val="005D46C6"/>
    <w:rsid w:val="005D6380"/>
    <w:rsid w:val="005E1687"/>
    <w:rsid w:val="005F3A1E"/>
    <w:rsid w:val="005F64A8"/>
    <w:rsid w:val="005F6885"/>
    <w:rsid w:val="006003E4"/>
    <w:rsid w:val="006108B5"/>
    <w:rsid w:val="006111B3"/>
    <w:rsid w:val="00627299"/>
    <w:rsid w:val="00645558"/>
    <w:rsid w:val="00660371"/>
    <w:rsid w:val="00664429"/>
    <w:rsid w:val="00665BFD"/>
    <w:rsid w:val="00671B31"/>
    <w:rsid w:val="00675E97"/>
    <w:rsid w:val="0068153C"/>
    <w:rsid w:val="00682A7B"/>
    <w:rsid w:val="00690387"/>
    <w:rsid w:val="00695D65"/>
    <w:rsid w:val="00696BB0"/>
    <w:rsid w:val="0069785D"/>
    <w:rsid w:val="006A55BB"/>
    <w:rsid w:val="006B6571"/>
    <w:rsid w:val="006B6FE4"/>
    <w:rsid w:val="006C44E0"/>
    <w:rsid w:val="006D0D89"/>
    <w:rsid w:val="006D40A9"/>
    <w:rsid w:val="006E5746"/>
    <w:rsid w:val="006F269B"/>
    <w:rsid w:val="006F5537"/>
    <w:rsid w:val="006F60DB"/>
    <w:rsid w:val="00705CCD"/>
    <w:rsid w:val="00710BEB"/>
    <w:rsid w:val="00717547"/>
    <w:rsid w:val="007204A7"/>
    <w:rsid w:val="0072278C"/>
    <w:rsid w:val="007254A9"/>
    <w:rsid w:val="00727027"/>
    <w:rsid w:val="00736B38"/>
    <w:rsid w:val="007400F5"/>
    <w:rsid w:val="00745C13"/>
    <w:rsid w:val="00745F68"/>
    <w:rsid w:val="00753DC8"/>
    <w:rsid w:val="00764E16"/>
    <w:rsid w:val="007653CB"/>
    <w:rsid w:val="00766DBD"/>
    <w:rsid w:val="007677A2"/>
    <w:rsid w:val="00790C49"/>
    <w:rsid w:val="0079629F"/>
    <w:rsid w:val="0079667F"/>
    <w:rsid w:val="007A3DAD"/>
    <w:rsid w:val="007B2BF4"/>
    <w:rsid w:val="007C49A4"/>
    <w:rsid w:val="007D3A42"/>
    <w:rsid w:val="007D6507"/>
    <w:rsid w:val="007F0C35"/>
    <w:rsid w:val="007F11F1"/>
    <w:rsid w:val="007F50DE"/>
    <w:rsid w:val="0080424F"/>
    <w:rsid w:val="00813011"/>
    <w:rsid w:val="00826F7C"/>
    <w:rsid w:val="0084164E"/>
    <w:rsid w:val="00842025"/>
    <w:rsid w:val="00842E20"/>
    <w:rsid w:val="008478D7"/>
    <w:rsid w:val="008562E4"/>
    <w:rsid w:val="00857170"/>
    <w:rsid w:val="0087564F"/>
    <w:rsid w:val="008767CF"/>
    <w:rsid w:val="00876D4B"/>
    <w:rsid w:val="00882AA9"/>
    <w:rsid w:val="00890DD0"/>
    <w:rsid w:val="008B596E"/>
    <w:rsid w:val="008B6EFE"/>
    <w:rsid w:val="008C53E3"/>
    <w:rsid w:val="008C5D01"/>
    <w:rsid w:val="008D4CBB"/>
    <w:rsid w:val="008E2177"/>
    <w:rsid w:val="008F122A"/>
    <w:rsid w:val="00911412"/>
    <w:rsid w:val="009224AF"/>
    <w:rsid w:val="00926350"/>
    <w:rsid w:val="0093423C"/>
    <w:rsid w:val="00977325"/>
    <w:rsid w:val="00985CE5"/>
    <w:rsid w:val="00987589"/>
    <w:rsid w:val="00987B2E"/>
    <w:rsid w:val="0099542E"/>
    <w:rsid w:val="0099594C"/>
    <w:rsid w:val="009966C1"/>
    <w:rsid w:val="009A6410"/>
    <w:rsid w:val="009C0488"/>
    <w:rsid w:val="009C1DCC"/>
    <w:rsid w:val="009C29F7"/>
    <w:rsid w:val="009C7FA4"/>
    <w:rsid w:val="009D0E89"/>
    <w:rsid w:val="009D6DE2"/>
    <w:rsid w:val="009D765A"/>
    <w:rsid w:val="009E3A6D"/>
    <w:rsid w:val="009F31EA"/>
    <w:rsid w:val="009F496B"/>
    <w:rsid w:val="009F7BF9"/>
    <w:rsid w:val="00A178F9"/>
    <w:rsid w:val="00A17A28"/>
    <w:rsid w:val="00A21D12"/>
    <w:rsid w:val="00A30D6B"/>
    <w:rsid w:val="00A31141"/>
    <w:rsid w:val="00A51C04"/>
    <w:rsid w:val="00A60804"/>
    <w:rsid w:val="00A662A4"/>
    <w:rsid w:val="00A665AA"/>
    <w:rsid w:val="00A833E2"/>
    <w:rsid w:val="00A83DCC"/>
    <w:rsid w:val="00A841E9"/>
    <w:rsid w:val="00A9003A"/>
    <w:rsid w:val="00A91260"/>
    <w:rsid w:val="00AA0A45"/>
    <w:rsid w:val="00AA35E3"/>
    <w:rsid w:val="00AA3A5C"/>
    <w:rsid w:val="00AA5864"/>
    <w:rsid w:val="00AA59FE"/>
    <w:rsid w:val="00AB3B80"/>
    <w:rsid w:val="00AB75C4"/>
    <w:rsid w:val="00AC12AD"/>
    <w:rsid w:val="00AC31E9"/>
    <w:rsid w:val="00AD4096"/>
    <w:rsid w:val="00AD5D35"/>
    <w:rsid w:val="00AD6894"/>
    <w:rsid w:val="00AD7F79"/>
    <w:rsid w:val="00AE7720"/>
    <w:rsid w:val="00AF1EE8"/>
    <w:rsid w:val="00B054E8"/>
    <w:rsid w:val="00B05EAD"/>
    <w:rsid w:val="00B12DA2"/>
    <w:rsid w:val="00B168F5"/>
    <w:rsid w:val="00B17B46"/>
    <w:rsid w:val="00B22E16"/>
    <w:rsid w:val="00B23A12"/>
    <w:rsid w:val="00B34705"/>
    <w:rsid w:val="00B46CED"/>
    <w:rsid w:val="00B54898"/>
    <w:rsid w:val="00B61C10"/>
    <w:rsid w:val="00B61DCF"/>
    <w:rsid w:val="00B626D8"/>
    <w:rsid w:val="00B901AF"/>
    <w:rsid w:val="00B96DEA"/>
    <w:rsid w:val="00B97963"/>
    <w:rsid w:val="00B97FBD"/>
    <w:rsid w:val="00BB1511"/>
    <w:rsid w:val="00BD2060"/>
    <w:rsid w:val="00BE2951"/>
    <w:rsid w:val="00BE2C07"/>
    <w:rsid w:val="00BE59D4"/>
    <w:rsid w:val="00BE5B24"/>
    <w:rsid w:val="00BF6174"/>
    <w:rsid w:val="00C03328"/>
    <w:rsid w:val="00C1505E"/>
    <w:rsid w:val="00C15EE5"/>
    <w:rsid w:val="00C24F27"/>
    <w:rsid w:val="00C32626"/>
    <w:rsid w:val="00C337DF"/>
    <w:rsid w:val="00C36407"/>
    <w:rsid w:val="00C406EE"/>
    <w:rsid w:val="00C47039"/>
    <w:rsid w:val="00C54B69"/>
    <w:rsid w:val="00C54FED"/>
    <w:rsid w:val="00C55DD1"/>
    <w:rsid w:val="00C60374"/>
    <w:rsid w:val="00C77C0D"/>
    <w:rsid w:val="00C9603F"/>
    <w:rsid w:val="00CA360A"/>
    <w:rsid w:val="00CC1D60"/>
    <w:rsid w:val="00CC6360"/>
    <w:rsid w:val="00CC701E"/>
    <w:rsid w:val="00CD1112"/>
    <w:rsid w:val="00CD214F"/>
    <w:rsid w:val="00CD3B87"/>
    <w:rsid w:val="00CE4C3B"/>
    <w:rsid w:val="00CF0F64"/>
    <w:rsid w:val="00CF300E"/>
    <w:rsid w:val="00CF69FC"/>
    <w:rsid w:val="00D02692"/>
    <w:rsid w:val="00D170DF"/>
    <w:rsid w:val="00D537E7"/>
    <w:rsid w:val="00D545BD"/>
    <w:rsid w:val="00D54726"/>
    <w:rsid w:val="00D62CFE"/>
    <w:rsid w:val="00D642E5"/>
    <w:rsid w:val="00D86FAE"/>
    <w:rsid w:val="00D9390B"/>
    <w:rsid w:val="00DB526C"/>
    <w:rsid w:val="00DB72BD"/>
    <w:rsid w:val="00DC7EA2"/>
    <w:rsid w:val="00DE2B6B"/>
    <w:rsid w:val="00DF4B9A"/>
    <w:rsid w:val="00E02AB8"/>
    <w:rsid w:val="00E06442"/>
    <w:rsid w:val="00E20479"/>
    <w:rsid w:val="00E3501B"/>
    <w:rsid w:val="00E41AB5"/>
    <w:rsid w:val="00E44914"/>
    <w:rsid w:val="00E60841"/>
    <w:rsid w:val="00E6231A"/>
    <w:rsid w:val="00E6391F"/>
    <w:rsid w:val="00E916C1"/>
    <w:rsid w:val="00E93936"/>
    <w:rsid w:val="00E94BAD"/>
    <w:rsid w:val="00EA4A69"/>
    <w:rsid w:val="00EB5FBE"/>
    <w:rsid w:val="00EC53BB"/>
    <w:rsid w:val="00ED0BD8"/>
    <w:rsid w:val="00ED315D"/>
    <w:rsid w:val="00ED4F69"/>
    <w:rsid w:val="00ED79F0"/>
    <w:rsid w:val="00EF52D4"/>
    <w:rsid w:val="00F07006"/>
    <w:rsid w:val="00F10E4F"/>
    <w:rsid w:val="00F10E79"/>
    <w:rsid w:val="00F17B84"/>
    <w:rsid w:val="00F22C53"/>
    <w:rsid w:val="00F30445"/>
    <w:rsid w:val="00F344F5"/>
    <w:rsid w:val="00F41ADB"/>
    <w:rsid w:val="00F46C6D"/>
    <w:rsid w:val="00F477A8"/>
    <w:rsid w:val="00F54A31"/>
    <w:rsid w:val="00F55614"/>
    <w:rsid w:val="00F72859"/>
    <w:rsid w:val="00F75E73"/>
    <w:rsid w:val="00F75EA5"/>
    <w:rsid w:val="00F80635"/>
    <w:rsid w:val="00F947EE"/>
    <w:rsid w:val="00F95AC5"/>
    <w:rsid w:val="00FA01BD"/>
    <w:rsid w:val="00FA3523"/>
    <w:rsid w:val="00FA47F5"/>
    <w:rsid w:val="00FB2E24"/>
    <w:rsid w:val="00FB7007"/>
    <w:rsid w:val="00FC734A"/>
    <w:rsid w:val="00FD0956"/>
    <w:rsid w:val="00FD10C3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  <w:lang w:val="x-none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D8FC-9652-480C-84B0-C1D2F31F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Наталья Анатольевна</dc:creator>
  <cp:lastModifiedBy>Семенов</cp:lastModifiedBy>
  <cp:revision>180</cp:revision>
  <cp:lastPrinted>2020-09-07T13:58:00Z</cp:lastPrinted>
  <dcterms:created xsi:type="dcterms:W3CDTF">2021-10-07T14:19:00Z</dcterms:created>
  <dcterms:modified xsi:type="dcterms:W3CDTF">2022-07-13T08:00:00Z</dcterms:modified>
</cp:coreProperties>
</file>